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D5" w:rsidRDefault="001E79D5" w:rsidP="001E79D5">
      <w:pPr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8979535" cy="6447155"/>
            <wp:effectExtent l="19050" t="0" r="0" b="0"/>
            <wp:docPr id="1" name="Рисунок 0" descr="1фх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фхд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9535" cy="64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lastRenderedPageBreak/>
        <w:tab/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tab/>
      </w:r>
      <w:r w:rsidR="004F5B09" w:rsidRPr="00BB23C1">
        <w:rPr>
          <w:sz w:val="18"/>
          <w:szCs w:val="18"/>
        </w:rPr>
        <w:tab/>
      </w:r>
    </w:p>
    <w:p w:rsidR="004F5B09" w:rsidRPr="00BB23C1" w:rsidRDefault="004F5B09">
      <w:pPr>
        <w:jc w:val="center"/>
        <w:rPr>
          <w:b/>
          <w:sz w:val="18"/>
          <w:szCs w:val="18"/>
        </w:rPr>
      </w:pPr>
      <w:r w:rsidRPr="00BB23C1">
        <w:rPr>
          <w:b/>
          <w:sz w:val="18"/>
          <w:szCs w:val="18"/>
        </w:rPr>
        <w:t>I. Сведения о деятельности государственного учреждения Республики Башкортостан (подразделения)</w:t>
      </w:r>
    </w:p>
    <w:p w:rsidR="004F5B09" w:rsidRPr="00BB23C1" w:rsidRDefault="004F5B09">
      <w:pPr>
        <w:jc w:val="center"/>
        <w:rPr>
          <w:b/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 xml:space="preserve">1.1. Цели деятельности государственного учреждения Республики Башкортостан (подразделения):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5104"/>
      </w:tblGrid>
      <w:tr w:rsidR="004F5B09" w:rsidRPr="00BB23C1">
        <w:tc>
          <w:tcPr>
            <w:tcW w:w="15104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888"/>
            </w:tblGrid>
            <w:tr w:rsidR="000A5499" w:rsidRPr="00BF79D5" w:rsidTr="000A5499">
              <w:tc>
                <w:tcPr>
                  <w:tcW w:w="15104" w:type="dxa"/>
                </w:tcPr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4672"/>
                  </w:tblGrid>
                  <w:tr w:rsidR="000A5499" w:rsidRPr="00BB23C1" w:rsidTr="000A5499">
                    <w:tc>
                      <w:tcPr>
                        <w:tcW w:w="15104" w:type="dxa"/>
                      </w:tcPr>
                      <w:p w:rsidR="000A5499" w:rsidRPr="00716B18" w:rsidRDefault="000A5499" w:rsidP="000A549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Создание основы для подготовки несовершеннолетних граждан к служению Отечеству, государственной службе, муниципальной службе, службе в рядах вооруженных сил РФ, в подразделениях министерства РФ по делам гражданской обороны, ЧС</w:t>
                        </w:r>
                      </w:p>
                    </w:tc>
                  </w:tr>
                </w:tbl>
                <w:p w:rsidR="000A5499" w:rsidRDefault="000A5499" w:rsidP="000A54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Создание условий для интеллектуального, культурного, физического и духовно-нравственного развития, адаптации к жизни в обществе</w:t>
                  </w:r>
                </w:p>
                <w:p w:rsidR="000A5499" w:rsidRDefault="000A5499" w:rsidP="000A54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Получение каждым учащимся образования на уровне государственных стандартов</w:t>
                  </w:r>
                </w:p>
                <w:p w:rsidR="000A5499" w:rsidRPr="00B62784" w:rsidRDefault="000A5499" w:rsidP="000A54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Обеспечение и защита конституционных прав граждан на образование</w:t>
                  </w:r>
                </w:p>
              </w:tc>
            </w:tr>
          </w:tbl>
          <w:p w:rsidR="000A5499" w:rsidRPr="00BF79D5" w:rsidRDefault="000A5499" w:rsidP="000A5499">
            <w:pPr>
              <w:rPr>
                <w:sz w:val="16"/>
                <w:szCs w:val="16"/>
              </w:rPr>
            </w:pPr>
          </w:p>
          <w:p w:rsidR="004F5B09" w:rsidRPr="00DE2656" w:rsidRDefault="004F5B09">
            <w:pPr>
              <w:rPr>
                <w:sz w:val="18"/>
                <w:szCs w:val="18"/>
              </w:rPr>
            </w:pPr>
          </w:p>
        </w:tc>
      </w:tr>
    </w:tbl>
    <w:p w:rsidR="004F5B09" w:rsidRPr="00BB23C1" w:rsidRDefault="004F5B09">
      <w:pPr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 xml:space="preserve">1.2. Виды деятельности государственного учреждения Республики Башкортостан (подразделения):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5104"/>
      </w:tblGrid>
      <w:tr w:rsidR="004F5B09" w:rsidRPr="00BB23C1">
        <w:tc>
          <w:tcPr>
            <w:tcW w:w="15104" w:type="dxa"/>
          </w:tcPr>
          <w:p w:rsidR="000A5499" w:rsidRPr="00044AF3" w:rsidRDefault="000A5499" w:rsidP="000A549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Реализация общеобразовательных программ основного общего и среднего (полного) общего образования</w:t>
            </w:r>
          </w:p>
          <w:p w:rsidR="004F5B09" w:rsidRPr="00BB23C1" w:rsidRDefault="004F5B09">
            <w:pPr>
              <w:rPr>
                <w:sz w:val="18"/>
                <w:szCs w:val="18"/>
              </w:rPr>
            </w:pPr>
          </w:p>
        </w:tc>
      </w:tr>
    </w:tbl>
    <w:p w:rsidR="004F5B09" w:rsidRPr="00BB23C1" w:rsidRDefault="004F5B09">
      <w:pPr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 xml:space="preserve">1.3. Перечень услуг (работ), осуществляемых на платной (частично платной) основе: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5104"/>
      </w:tblGrid>
      <w:tr w:rsidR="004F5B09" w:rsidRPr="00BB23C1">
        <w:tc>
          <w:tcPr>
            <w:tcW w:w="15104" w:type="dxa"/>
          </w:tcPr>
          <w:p w:rsidR="004F5B09" w:rsidRPr="00BB23C1" w:rsidRDefault="004F5B09">
            <w:pPr>
              <w:rPr>
                <w:sz w:val="18"/>
                <w:szCs w:val="18"/>
              </w:rPr>
            </w:pPr>
          </w:p>
        </w:tc>
      </w:tr>
    </w:tbl>
    <w:p w:rsidR="004F5B09" w:rsidRPr="00BB23C1" w:rsidRDefault="004F5B09">
      <w:pPr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 xml:space="preserve">1.4. Общая балансовая стоимость недвижимого государственного имущества </w:t>
      </w:r>
      <w:r w:rsidRPr="00BB23C1">
        <w:rPr>
          <w:b/>
          <w:sz w:val="18"/>
          <w:szCs w:val="18"/>
        </w:rPr>
        <w:t>на дату составления Плана</w:t>
      </w:r>
      <w:r w:rsidRPr="00BB23C1">
        <w:rPr>
          <w:sz w:val="18"/>
          <w:szCs w:val="18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5104"/>
      </w:tblGrid>
      <w:tr w:rsidR="004F5B09" w:rsidRPr="00BB23C1">
        <w:tc>
          <w:tcPr>
            <w:tcW w:w="15104" w:type="dxa"/>
          </w:tcPr>
          <w:p w:rsidR="000A5499" w:rsidRDefault="000A5499" w:rsidP="000A549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161336268,56</w:t>
            </w:r>
          </w:p>
          <w:p w:rsidR="004F5B09" w:rsidRPr="00BB23C1" w:rsidRDefault="004F5B09">
            <w:pPr>
              <w:rPr>
                <w:sz w:val="18"/>
                <w:szCs w:val="18"/>
              </w:rPr>
            </w:pPr>
          </w:p>
        </w:tc>
      </w:tr>
    </w:tbl>
    <w:p w:rsidR="004F5B09" w:rsidRPr="00BB23C1" w:rsidRDefault="004F5B0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 xml:space="preserve">1.5. Общая балансовая стоимость движимого государственного имущества </w:t>
      </w:r>
      <w:r w:rsidRPr="00BB23C1">
        <w:rPr>
          <w:b/>
          <w:sz w:val="18"/>
          <w:szCs w:val="18"/>
        </w:rPr>
        <w:t>на дату составления Плана</w:t>
      </w:r>
      <w:r w:rsidRPr="00BB23C1">
        <w:rPr>
          <w:sz w:val="18"/>
          <w:szCs w:val="18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5104"/>
      </w:tblGrid>
      <w:tr w:rsidR="004F5B09" w:rsidRPr="00BB23C1">
        <w:tc>
          <w:tcPr>
            <w:tcW w:w="15104" w:type="dxa"/>
          </w:tcPr>
          <w:p w:rsidR="000A5499" w:rsidRDefault="000A5499" w:rsidP="000A5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36800157,03</w:t>
            </w:r>
          </w:p>
          <w:p w:rsidR="004F5B09" w:rsidRPr="00BB23C1" w:rsidRDefault="004F5B09">
            <w:pPr>
              <w:rPr>
                <w:sz w:val="18"/>
                <w:szCs w:val="18"/>
              </w:rPr>
            </w:pPr>
          </w:p>
        </w:tc>
      </w:tr>
    </w:tbl>
    <w:p w:rsidR="004F5B09" w:rsidRPr="00BB23C1" w:rsidRDefault="004F5B09">
      <w:pPr>
        <w:rPr>
          <w:sz w:val="18"/>
          <w:szCs w:val="18"/>
        </w:rPr>
      </w:pPr>
    </w:p>
    <w:p w:rsidR="004F5B09" w:rsidRPr="00BB23C1" w:rsidRDefault="004F5B0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BB23C1">
        <w:rPr>
          <w:sz w:val="18"/>
          <w:szCs w:val="18"/>
        </w:rPr>
        <w:t xml:space="preserve">в том числе балансовая стоимость особо ценного движимого имущества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5104"/>
      </w:tblGrid>
      <w:tr w:rsidR="004F5B09" w:rsidRPr="00BB23C1">
        <w:tc>
          <w:tcPr>
            <w:tcW w:w="15104" w:type="dxa"/>
          </w:tcPr>
          <w:p w:rsidR="000A5499" w:rsidRPr="00F472E6" w:rsidRDefault="000A5499" w:rsidP="000A5499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472E6">
              <w:rPr>
                <w:rFonts w:ascii="Times New Roman" w:hAnsi="Times New Roman" w:cs="Times New Roman"/>
                <w:sz w:val="16"/>
                <w:szCs w:val="16"/>
              </w:rPr>
              <w:t>5991673.24</w:t>
            </w:r>
          </w:p>
          <w:p w:rsidR="004F5B09" w:rsidRPr="00BB23C1" w:rsidRDefault="004F5B0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F5B09" w:rsidRPr="00BB23C1" w:rsidRDefault="004F5B09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 w:rsidRPr="00BB23C1">
        <w:rPr>
          <w:rFonts w:ascii="Times New Roman" w:hAnsi="Times New Roman" w:cs="Times New Roman"/>
          <w:b/>
          <w:sz w:val="18"/>
          <w:szCs w:val="18"/>
        </w:rPr>
        <w:br w:type="page"/>
      </w:r>
      <w:r w:rsidRPr="00BB23C1">
        <w:rPr>
          <w:rFonts w:ascii="Times New Roman" w:hAnsi="Times New Roman" w:cs="Times New Roman"/>
          <w:b/>
          <w:sz w:val="18"/>
          <w:szCs w:val="18"/>
        </w:rPr>
        <w:lastRenderedPageBreak/>
        <w:t>II. Показатели финансового состояния государственного учреждения Республики Башкортостан (подразделения)</w:t>
      </w:r>
    </w:p>
    <w:p w:rsidR="004F5B09" w:rsidRPr="00BB23C1" w:rsidRDefault="004F5B0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5B09" w:rsidRPr="00BB23C1" w:rsidRDefault="004F5B09">
      <w:pPr>
        <w:autoSpaceDE w:val="0"/>
        <w:autoSpaceDN w:val="0"/>
        <w:adjustRightInd w:val="0"/>
        <w:ind w:firstLine="540"/>
        <w:jc w:val="right"/>
        <w:outlineLvl w:val="1"/>
        <w:rPr>
          <w:bCs/>
          <w:sz w:val="18"/>
          <w:szCs w:val="18"/>
        </w:rPr>
      </w:pPr>
      <w:r w:rsidRPr="00BB23C1">
        <w:rPr>
          <w:sz w:val="18"/>
          <w:szCs w:val="18"/>
        </w:rPr>
        <w:t>на последнюю отчетную дату, предшествующую дате составления Плана</w:t>
      </w:r>
    </w:p>
    <w:tbl>
      <w:tblPr>
        <w:tblW w:w="15266" w:type="dxa"/>
        <w:jc w:val="center"/>
        <w:tblInd w:w="-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12302"/>
        <w:gridCol w:w="1978"/>
      </w:tblGrid>
      <w:tr w:rsidR="004F5B09" w:rsidRPr="00BB23C1">
        <w:trPr>
          <w:trHeight w:val="300"/>
          <w:tblHeader/>
          <w:jc w:val="center"/>
        </w:trPr>
        <w:tc>
          <w:tcPr>
            <w:tcW w:w="986" w:type="dxa"/>
          </w:tcPr>
          <w:p w:rsidR="004F5B09" w:rsidRPr="00BB23C1" w:rsidRDefault="004F5B0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3C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B23C1">
              <w:rPr>
                <w:sz w:val="18"/>
                <w:szCs w:val="18"/>
              </w:rPr>
              <w:t>/</w:t>
            </w:r>
            <w:proofErr w:type="spellStart"/>
            <w:r w:rsidRPr="00BB23C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02" w:type="dxa"/>
            <w:noWrap/>
            <w:vAlign w:val="center"/>
          </w:tcPr>
          <w:p w:rsidR="004F5B09" w:rsidRPr="00BB23C1" w:rsidRDefault="004F5B0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78" w:type="dxa"/>
            <w:noWrap/>
            <w:vAlign w:val="center"/>
          </w:tcPr>
          <w:p w:rsidR="004F5B09" w:rsidRPr="00BB23C1" w:rsidRDefault="004F5B0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Сумма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BB23C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b/>
                <w:bCs/>
                <w:sz w:val="18"/>
                <w:szCs w:val="18"/>
              </w:rPr>
            </w:pPr>
            <w:r w:rsidRPr="00BB23C1">
              <w:rPr>
                <w:b/>
                <w:bCs/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1978" w:type="dxa"/>
            <w:noWrap/>
            <w:vAlign w:val="center"/>
          </w:tcPr>
          <w:p w:rsidR="000A5499" w:rsidRPr="004C38E7" w:rsidRDefault="000A5499" w:rsidP="000A549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314597731,00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из них: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1.1.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Общая балансовая стоимость недвижимого государственного имущества, всего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161336268,56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 w:rsidP="00BB23C1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в том числе: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1.1.1.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Стоимость имущества, закрепленного собственником имущества за государственным учреждением (подразделением) на праве оперативного управления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161336268,56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1.1.2.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rPr>
                <w:sz w:val="16"/>
                <w:szCs w:val="16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1.1.3.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Стоимость имущества, приобретенного государственным учреждением (подразделением) за счет доходов, полученных от приносящей доход деятельности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center"/>
              <w:rPr>
                <w:sz w:val="16"/>
                <w:szCs w:val="16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1.</w:t>
            </w:r>
            <w:r w:rsidRPr="00BB23C1">
              <w:rPr>
                <w:sz w:val="18"/>
                <w:szCs w:val="18"/>
                <w:lang w:val="en-US"/>
              </w:rPr>
              <w:t>2</w:t>
            </w:r>
            <w:r w:rsidRPr="00BB23C1">
              <w:rPr>
                <w:sz w:val="18"/>
                <w:szCs w:val="18"/>
              </w:rPr>
              <w:t>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Остаточная стоимость недвижимого государственного имущества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144234949,95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1.</w:t>
            </w:r>
            <w:r w:rsidRPr="00BB23C1">
              <w:rPr>
                <w:sz w:val="18"/>
                <w:szCs w:val="18"/>
                <w:lang w:val="en-US"/>
              </w:rPr>
              <w:t>3</w:t>
            </w:r>
            <w:r w:rsidRPr="00BB23C1">
              <w:rPr>
                <w:sz w:val="18"/>
                <w:szCs w:val="18"/>
              </w:rPr>
              <w:t>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Общая балансовая стоимость особо ценного движимого имущества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5991673,24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1.</w:t>
            </w:r>
            <w:r w:rsidRPr="00BB23C1">
              <w:rPr>
                <w:sz w:val="18"/>
                <w:szCs w:val="18"/>
                <w:lang w:val="en-US"/>
              </w:rPr>
              <w:t>4</w:t>
            </w:r>
            <w:r w:rsidRPr="00BB23C1">
              <w:rPr>
                <w:sz w:val="18"/>
                <w:szCs w:val="18"/>
              </w:rPr>
              <w:t>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Остаточная стоимость особо ценного движимого имущества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3198102,78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1.</w:t>
            </w:r>
            <w:r w:rsidRPr="00BB23C1">
              <w:rPr>
                <w:sz w:val="18"/>
                <w:szCs w:val="18"/>
                <w:lang w:val="en-US"/>
              </w:rPr>
              <w:t>5</w:t>
            </w:r>
            <w:r w:rsidRPr="00BB23C1">
              <w:rPr>
                <w:sz w:val="18"/>
                <w:szCs w:val="18"/>
              </w:rPr>
              <w:t>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Общая балансовая стоимость иного движимого государственного имущества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30808483,79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1.</w:t>
            </w:r>
            <w:r w:rsidRPr="00BB23C1">
              <w:rPr>
                <w:sz w:val="18"/>
                <w:szCs w:val="18"/>
                <w:lang w:val="en-US"/>
              </w:rPr>
              <w:t>6</w:t>
            </w:r>
            <w:r w:rsidRPr="00BB23C1">
              <w:rPr>
                <w:sz w:val="18"/>
                <w:szCs w:val="18"/>
              </w:rPr>
              <w:t>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Остаточная стоимость иного движимого государственного имущества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10622097,53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BB23C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b/>
                <w:bCs/>
                <w:sz w:val="18"/>
                <w:szCs w:val="18"/>
              </w:rPr>
            </w:pPr>
            <w:r w:rsidRPr="00BB23C1">
              <w:rPr>
                <w:b/>
                <w:bCs/>
                <w:sz w:val="18"/>
                <w:szCs w:val="18"/>
              </w:rPr>
              <w:t>Финансовые активы, всего</w:t>
            </w:r>
          </w:p>
        </w:tc>
        <w:tc>
          <w:tcPr>
            <w:tcW w:w="1978" w:type="dxa"/>
            <w:noWrap/>
            <w:vAlign w:val="center"/>
          </w:tcPr>
          <w:p w:rsidR="000A5499" w:rsidRPr="004C38E7" w:rsidRDefault="000A5499" w:rsidP="000A5499">
            <w:pPr>
              <w:jc w:val="right"/>
              <w:rPr>
                <w:bCs/>
                <w:sz w:val="16"/>
                <w:szCs w:val="16"/>
              </w:rPr>
            </w:pPr>
            <w:r w:rsidRPr="004C38E7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257331423,22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из них: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2.1.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Дебиторская задолженность по доходам, полученным за счет средств бюджета Республики Башкортостан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 w:rsidP="00120DD2">
            <w:pPr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2.2.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Дебиторская задолженность по выданным авансам, полученным за счет средств бюджета Республики Башкортостан, всего: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 w:rsidP="00BB23C1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2302" w:type="dxa"/>
          </w:tcPr>
          <w:p w:rsidR="000A5499" w:rsidRPr="00BB23C1" w:rsidRDefault="000A5499" w:rsidP="00BB23C1">
            <w:pPr>
              <w:ind w:firstLineChars="16" w:firstLine="29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в том числе: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2.2.1.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услуги связи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 w:rsidP="00120DD2">
            <w:pPr>
              <w:jc w:val="center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2.2.2.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транспортные услуги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2.2.3.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коммунальные услуги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2.2.4.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услуги по содержанию имущества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2.2.5.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прочие услуги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 w:rsidP="00120DD2">
            <w:pPr>
              <w:jc w:val="center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2.2.6.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приобретение основных средств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2.2.7.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приобретение нематериальных активов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2.2.8.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 xml:space="preserve">по выданным авансам на приобретение </w:t>
            </w:r>
            <w:proofErr w:type="spellStart"/>
            <w:r w:rsidRPr="00BB23C1">
              <w:rPr>
                <w:sz w:val="18"/>
                <w:szCs w:val="18"/>
              </w:rPr>
              <w:t>непроизведенных</w:t>
            </w:r>
            <w:proofErr w:type="spellEnd"/>
            <w:r w:rsidRPr="00BB23C1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 w:rsidP="00120DD2">
            <w:pPr>
              <w:jc w:val="center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2.2.9.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приобретение материальных запасов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2.2.10.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прочие расходы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2.3.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1978" w:type="dxa"/>
            <w:noWrap/>
            <w:vAlign w:val="center"/>
          </w:tcPr>
          <w:p w:rsidR="000A5499" w:rsidRPr="00DE2656" w:rsidRDefault="000A5499" w:rsidP="00120DD2">
            <w:pPr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 w:rsidP="00BB23C1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2302" w:type="dxa"/>
          </w:tcPr>
          <w:p w:rsidR="000A5499" w:rsidRPr="00BB23C1" w:rsidRDefault="000A5499">
            <w:pPr>
              <w:ind w:left="2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в том числе: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2.3.1.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услуги связи</w:t>
            </w:r>
          </w:p>
        </w:tc>
        <w:tc>
          <w:tcPr>
            <w:tcW w:w="1978" w:type="dxa"/>
            <w:noWrap/>
            <w:vAlign w:val="center"/>
          </w:tcPr>
          <w:p w:rsidR="000A5499" w:rsidRPr="00DE2656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2.3.2.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транспортные услуги</w:t>
            </w:r>
          </w:p>
        </w:tc>
        <w:tc>
          <w:tcPr>
            <w:tcW w:w="1978" w:type="dxa"/>
            <w:noWrap/>
            <w:vAlign w:val="center"/>
          </w:tcPr>
          <w:p w:rsidR="000A5499" w:rsidRPr="00DE2656" w:rsidRDefault="000A5499" w:rsidP="00120DD2">
            <w:pPr>
              <w:jc w:val="center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2.3.3.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коммунальные услуги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  <w:r w:rsidRPr="00BB23C1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2.3.4.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услуги по содержанию имущества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2.3.5.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прочие услуги</w:t>
            </w:r>
          </w:p>
        </w:tc>
        <w:tc>
          <w:tcPr>
            <w:tcW w:w="1978" w:type="dxa"/>
            <w:noWrap/>
            <w:vAlign w:val="center"/>
          </w:tcPr>
          <w:p w:rsidR="000A5499" w:rsidRPr="00DE2656" w:rsidRDefault="000A5499" w:rsidP="00120DD2">
            <w:pPr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2.3.6.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приобретение основных средств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2.3.7.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приобретение нематериальных активов</w:t>
            </w:r>
          </w:p>
        </w:tc>
        <w:tc>
          <w:tcPr>
            <w:tcW w:w="1978" w:type="dxa"/>
            <w:noWrap/>
            <w:vAlign w:val="center"/>
          </w:tcPr>
          <w:p w:rsidR="000A5499" w:rsidRPr="00DE2656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2.3.8.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 xml:space="preserve">по выданным авансам на приобретение </w:t>
            </w:r>
            <w:proofErr w:type="spellStart"/>
            <w:r w:rsidRPr="00BB23C1">
              <w:rPr>
                <w:sz w:val="18"/>
                <w:szCs w:val="18"/>
              </w:rPr>
              <w:t>непроизведенных</w:t>
            </w:r>
            <w:proofErr w:type="spellEnd"/>
            <w:r w:rsidRPr="00BB23C1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978" w:type="dxa"/>
            <w:noWrap/>
            <w:vAlign w:val="center"/>
          </w:tcPr>
          <w:p w:rsidR="000A5499" w:rsidRPr="00DE2656" w:rsidRDefault="000A5499" w:rsidP="00120DD2">
            <w:pPr>
              <w:jc w:val="center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2.3.9.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приобретение материальных запасов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2.3.10.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выданным авансам на прочие расходы</w:t>
            </w:r>
          </w:p>
        </w:tc>
        <w:tc>
          <w:tcPr>
            <w:tcW w:w="1978" w:type="dxa"/>
            <w:noWrap/>
            <w:vAlign w:val="center"/>
          </w:tcPr>
          <w:p w:rsidR="000A5499" w:rsidRPr="00DE2656" w:rsidRDefault="000A5499" w:rsidP="00120DD2">
            <w:pPr>
              <w:jc w:val="center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b/>
                <w:bCs/>
                <w:sz w:val="18"/>
                <w:szCs w:val="18"/>
              </w:rPr>
            </w:pPr>
            <w:r w:rsidRPr="00BB23C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b/>
                <w:bCs/>
                <w:sz w:val="18"/>
                <w:szCs w:val="18"/>
              </w:rPr>
            </w:pPr>
            <w:r w:rsidRPr="00BB23C1">
              <w:rPr>
                <w:b/>
                <w:bCs/>
                <w:sz w:val="18"/>
                <w:szCs w:val="18"/>
              </w:rPr>
              <w:t>Обязательства, всего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475450,67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из них: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rPr>
                <w:sz w:val="16"/>
                <w:szCs w:val="16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Кредиторская задолженность по расчетам с поставщиками и подрядчиками за счет средств бюджета Республики Башкортостан, всего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290136,43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 w:rsidP="00BB23C1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в том числе: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3.2.1.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начислениям на выплаты по оплате труда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290136,43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3.2.2.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услуг связи</w:t>
            </w:r>
          </w:p>
        </w:tc>
        <w:tc>
          <w:tcPr>
            <w:tcW w:w="1978" w:type="dxa"/>
            <w:noWrap/>
            <w:vAlign w:val="center"/>
          </w:tcPr>
          <w:p w:rsidR="000A5499" w:rsidRPr="00120DD2" w:rsidRDefault="000A5499" w:rsidP="00120DD2">
            <w:pPr>
              <w:rPr>
                <w:sz w:val="18"/>
                <w:szCs w:val="18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3.2.3.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транспортных услуг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3.2.4.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коммунальных услуг</w:t>
            </w:r>
          </w:p>
        </w:tc>
        <w:tc>
          <w:tcPr>
            <w:tcW w:w="1978" w:type="dxa"/>
            <w:noWrap/>
            <w:vAlign w:val="center"/>
          </w:tcPr>
          <w:p w:rsidR="000A5499" w:rsidRPr="00120DD2" w:rsidRDefault="000A5499" w:rsidP="00120D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3.2.5.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услуг по содержанию имущества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3.2.6.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прочих услуг</w:t>
            </w:r>
          </w:p>
        </w:tc>
        <w:tc>
          <w:tcPr>
            <w:tcW w:w="1978" w:type="dxa"/>
            <w:noWrap/>
            <w:vAlign w:val="center"/>
          </w:tcPr>
          <w:p w:rsidR="000A5499" w:rsidRPr="00120DD2" w:rsidRDefault="000A5499" w:rsidP="00120D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3.2.7.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приобретению основных средств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3.2.8.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приобретению нематериальных активов</w:t>
            </w:r>
          </w:p>
        </w:tc>
        <w:tc>
          <w:tcPr>
            <w:tcW w:w="1978" w:type="dxa"/>
            <w:noWrap/>
            <w:vAlign w:val="center"/>
          </w:tcPr>
          <w:p w:rsidR="000A5499" w:rsidRPr="00120DD2" w:rsidRDefault="000A5499" w:rsidP="00120DD2">
            <w:pPr>
              <w:rPr>
                <w:sz w:val="18"/>
                <w:szCs w:val="18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3.2.9.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 xml:space="preserve">по приобретению </w:t>
            </w:r>
            <w:proofErr w:type="spellStart"/>
            <w:r w:rsidRPr="00BB23C1">
              <w:rPr>
                <w:sz w:val="18"/>
                <w:szCs w:val="18"/>
              </w:rPr>
              <w:t>непроизведенных</w:t>
            </w:r>
            <w:proofErr w:type="spellEnd"/>
            <w:r w:rsidRPr="00BB23C1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978" w:type="dxa"/>
            <w:noWrap/>
            <w:vAlign w:val="center"/>
          </w:tcPr>
          <w:p w:rsidR="000A5499" w:rsidRPr="00120DD2" w:rsidRDefault="000A5499" w:rsidP="00120D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3.2.10.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приобретению материальных запасов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3.2.11.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прочих расходов</w:t>
            </w:r>
          </w:p>
        </w:tc>
        <w:tc>
          <w:tcPr>
            <w:tcW w:w="1978" w:type="dxa"/>
            <w:noWrap/>
            <w:vAlign w:val="center"/>
          </w:tcPr>
          <w:p w:rsidR="000A5499" w:rsidRPr="00120DD2" w:rsidRDefault="000A549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3.2.12.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платежам в бюджет</w:t>
            </w:r>
          </w:p>
        </w:tc>
        <w:tc>
          <w:tcPr>
            <w:tcW w:w="1978" w:type="dxa"/>
            <w:noWrap/>
            <w:vAlign w:val="center"/>
          </w:tcPr>
          <w:p w:rsidR="000A5499" w:rsidRPr="00120DD2" w:rsidRDefault="000A5499" w:rsidP="00120DD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3.2.13.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прочим расчетам с кредиторами</w:t>
            </w:r>
          </w:p>
        </w:tc>
        <w:tc>
          <w:tcPr>
            <w:tcW w:w="1978" w:type="dxa"/>
            <w:noWrap/>
            <w:vAlign w:val="center"/>
          </w:tcPr>
          <w:p w:rsidR="000A5499" w:rsidRPr="00BB23C1" w:rsidRDefault="000A5499">
            <w:pPr>
              <w:jc w:val="right"/>
              <w:rPr>
                <w:sz w:val="18"/>
                <w:szCs w:val="18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1978" w:type="dxa"/>
            <w:noWrap/>
            <w:vAlign w:val="center"/>
          </w:tcPr>
          <w:p w:rsidR="000A5499" w:rsidRPr="00044AF3" w:rsidRDefault="000A5499" w:rsidP="000A5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185314,24</w:t>
            </w: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 w:rsidP="00BB23C1">
            <w:pPr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в том числе: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3.3.1.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начислениям на выплаты по оплате труда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3.3.2.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услуг связи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3.3.3.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транспортных услуг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3.3.4.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коммунальных услуг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3.3.5.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услуг по содержанию имущества</w:t>
            </w:r>
          </w:p>
        </w:tc>
        <w:tc>
          <w:tcPr>
            <w:tcW w:w="1978" w:type="dxa"/>
            <w:noWrap/>
            <w:vAlign w:val="center"/>
          </w:tcPr>
          <w:p w:rsidR="000A5499" w:rsidRPr="00CB0106" w:rsidRDefault="000A5499" w:rsidP="000A5499">
            <w:pPr>
              <w:jc w:val="right"/>
              <w:rPr>
                <w:sz w:val="16"/>
                <w:szCs w:val="16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3.3.6.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прочих услуг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3.3.7.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приобретению основных средств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3.3.8.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приобретению нематериальных активов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3.3.9.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 xml:space="preserve">по приобретению </w:t>
            </w:r>
            <w:proofErr w:type="spellStart"/>
            <w:r w:rsidRPr="00BB23C1">
              <w:rPr>
                <w:sz w:val="18"/>
                <w:szCs w:val="18"/>
              </w:rPr>
              <w:t>непроизведенных</w:t>
            </w:r>
            <w:proofErr w:type="spellEnd"/>
            <w:r w:rsidRPr="00BB23C1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3.3.10.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приобретению материальных запасов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rPr>
                <w:sz w:val="16"/>
                <w:szCs w:val="16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3.3.11.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оплате прочих расходов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3.3.12.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платежам в бюджет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A5499" w:rsidRPr="00BB23C1">
        <w:trPr>
          <w:trHeight w:val="20"/>
          <w:jc w:val="center"/>
        </w:trPr>
        <w:tc>
          <w:tcPr>
            <w:tcW w:w="986" w:type="dxa"/>
          </w:tcPr>
          <w:p w:rsidR="000A5499" w:rsidRPr="00BB23C1" w:rsidRDefault="000A5499">
            <w:pPr>
              <w:jc w:val="center"/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3.3.13.</w:t>
            </w:r>
          </w:p>
        </w:tc>
        <w:tc>
          <w:tcPr>
            <w:tcW w:w="12302" w:type="dxa"/>
          </w:tcPr>
          <w:p w:rsidR="000A5499" w:rsidRPr="00BB23C1" w:rsidRDefault="000A5499">
            <w:pPr>
              <w:rPr>
                <w:sz w:val="18"/>
                <w:szCs w:val="18"/>
              </w:rPr>
            </w:pPr>
            <w:r w:rsidRPr="00BB23C1">
              <w:rPr>
                <w:sz w:val="18"/>
                <w:szCs w:val="18"/>
              </w:rPr>
              <w:t>по прочим расчетам с кредиторами</w:t>
            </w:r>
          </w:p>
        </w:tc>
        <w:tc>
          <w:tcPr>
            <w:tcW w:w="1978" w:type="dxa"/>
            <w:noWrap/>
            <w:vAlign w:val="center"/>
          </w:tcPr>
          <w:p w:rsidR="000A5499" w:rsidRPr="00BF79D5" w:rsidRDefault="000A5499" w:rsidP="000A549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185314,24</w:t>
            </w:r>
          </w:p>
        </w:tc>
      </w:tr>
    </w:tbl>
    <w:p w:rsidR="004F5B09" w:rsidRPr="00BB23C1" w:rsidRDefault="004F5B09">
      <w:pPr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</w:p>
    <w:p w:rsidR="004F5B09" w:rsidRPr="00BB23C1" w:rsidRDefault="004F5B09">
      <w:pPr>
        <w:jc w:val="center"/>
        <w:rPr>
          <w:b/>
          <w:sz w:val="18"/>
          <w:szCs w:val="18"/>
        </w:rPr>
      </w:pPr>
    </w:p>
    <w:p w:rsidR="004F5B09" w:rsidRPr="00BB23C1" w:rsidRDefault="004F5B09">
      <w:pPr>
        <w:ind w:left="-360" w:right="-414"/>
        <w:jc w:val="center"/>
        <w:rPr>
          <w:b/>
          <w:sz w:val="18"/>
          <w:szCs w:val="18"/>
        </w:rPr>
      </w:pPr>
      <w:r w:rsidRPr="00BB23C1">
        <w:rPr>
          <w:b/>
          <w:sz w:val="18"/>
          <w:szCs w:val="18"/>
        </w:rPr>
        <w:br w:type="page"/>
      </w:r>
    </w:p>
    <w:p w:rsidR="004F5B09" w:rsidRPr="00BB23C1" w:rsidRDefault="004F5B09">
      <w:pPr>
        <w:ind w:left="-360" w:right="-414"/>
        <w:jc w:val="center"/>
        <w:rPr>
          <w:b/>
          <w:sz w:val="18"/>
          <w:szCs w:val="18"/>
        </w:rPr>
      </w:pPr>
      <w:r w:rsidRPr="00BB23C1">
        <w:rPr>
          <w:b/>
          <w:sz w:val="18"/>
          <w:szCs w:val="18"/>
        </w:rPr>
        <w:lastRenderedPageBreak/>
        <w:t>III. Показатели по поступлениям и выплатам государственного учреждения Республики Башкортостан (подразделения)</w:t>
      </w:r>
    </w:p>
    <w:p w:rsidR="004F5B09" w:rsidRPr="00BB23C1" w:rsidRDefault="004F5B09">
      <w:pPr>
        <w:rPr>
          <w:sz w:val="18"/>
          <w:szCs w:val="18"/>
        </w:rPr>
      </w:pPr>
    </w:p>
    <w:tbl>
      <w:tblPr>
        <w:tblW w:w="1583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9"/>
        <w:gridCol w:w="30"/>
        <w:gridCol w:w="1103"/>
        <w:gridCol w:w="1103"/>
        <w:gridCol w:w="32"/>
        <w:gridCol w:w="1417"/>
        <w:gridCol w:w="1701"/>
        <w:gridCol w:w="1276"/>
        <w:gridCol w:w="1276"/>
        <w:gridCol w:w="1276"/>
        <w:gridCol w:w="1275"/>
        <w:gridCol w:w="1869"/>
      </w:tblGrid>
      <w:tr w:rsidR="00000788" w:rsidRPr="00BB23C1" w:rsidTr="004C512D">
        <w:trPr>
          <w:cantSplit/>
          <w:trHeight w:val="253"/>
          <w:tblHeader/>
        </w:trPr>
        <w:tc>
          <w:tcPr>
            <w:tcW w:w="3509" w:type="dxa"/>
            <w:gridSpan w:val="2"/>
            <w:vMerge w:val="restart"/>
            <w:vAlign w:val="center"/>
          </w:tcPr>
          <w:p w:rsidR="00000788" w:rsidRPr="000A5499" w:rsidRDefault="00000788" w:rsidP="00000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3" w:type="dxa"/>
            <w:vMerge w:val="restart"/>
            <w:vAlign w:val="center"/>
          </w:tcPr>
          <w:p w:rsidR="00000788" w:rsidRPr="000A5499" w:rsidRDefault="00000788" w:rsidP="00000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103" w:type="dxa"/>
            <w:vMerge w:val="restart"/>
          </w:tcPr>
          <w:p w:rsidR="00000788" w:rsidRPr="000A5499" w:rsidRDefault="0000078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122" w:type="dxa"/>
            <w:gridSpan w:val="8"/>
          </w:tcPr>
          <w:p w:rsidR="00000788" w:rsidRPr="000A5499" w:rsidRDefault="0000078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обеспечения, </w:t>
            </w:r>
            <w:proofErr w:type="spellStart"/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. (с точностью до двух знаков после запятой-0,00)</w:t>
            </w:r>
          </w:p>
        </w:tc>
      </w:tr>
      <w:tr w:rsidR="00BF2992" w:rsidRPr="00BB23C1" w:rsidTr="00915129">
        <w:trPr>
          <w:cantSplit/>
          <w:trHeight w:val="253"/>
          <w:tblHeader/>
        </w:trPr>
        <w:tc>
          <w:tcPr>
            <w:tcW w:w="3509" w:type="dxa"/>
            <w:gridSpan w:val="2"/>
            <w:vMerge/>
          </w:tcPr>
          <w:p w:rsidR="00BF2992" w:rsidRPr="000A5499" w:rsidRDefault="00BF2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 w:val="restart"/>
            <w:vAlign w:val="center"/>
          </w:tcPr>
          <w:p w:rsidR="00BF2992" w:rsidRPr="000A5499" w:rsidRDefault="00BF2992" w:rsidP="00BF2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673" w:type="dxa"/>
            <w:gridSpan w:val="6"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Pr="000A54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</w:tr>
      <w:tr w:rsidR="00BF2992" w:rsidRPr="00BB23C1" w:rsidTr="00915129">
        <w:trPr>
          <w:cantSplit/>
          <w:trHeight w:val="253"/>
          <w:tblHeader/>
        </w:trPr>
        <w:tc>
          <w:tcPr>
            <w:tcW w:w="3509" w:type="dxa"/>
            <w:gridSpan w:val="2"/>
            <w:vMerge/>
          </w:tcPr>
          <w:p w:rsidR="00BF2992" w:rsidRPr="000A5499" w:rsidRDefault="00BF2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F2992" w:rsidRPr="000A5499" w:rsidRDefault="004454C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1276" w:type="dxa"/>
            <w:vMerge w:val="restart"/>
          </w:tcPr>
          <w:p w:rsidR="00BF2992" w:rsidRPr="000A5499" w:rsidRDefault="004454C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субсидии на иные цели</w:t>
            </w:r>
          </w:p>
        </w:tc>
        <w:tc>
          <w:tcPr>
            <w:tcW w:w="1276" w:type="dxa"/>
            <w:vMerge w:val="restart"/>
          </w:tcPr>
          <w:p w:rsidR="00BF2992" w:rsidRPr="000A5499" w:rsidRDefault="004454C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1276" w:type="dxa"/>
            <w:vMerge w:val="restart"/>
          </w:tcPr>
          <w:p w:rsidR="00BF2992" w:rsidRPr="000A5499" w:rsidRDefault="004454C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3144" w:type="dxa"/>
            <w:gridSpan w:val="2"/>
          </w:tcPr>
          <w:p w:rsidR="00BF2992" w:rsidRPr="000A5499" w:rsidRDefault="004436FC" w:rsidP="00F31A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F2992" w:rsidRPr="00BB23C1" w:rsidTr="00915129">
        <w:trPr>
          <w:cantSplit/>
          <w:trHeight w:val="253"/>
          <w:tblHeader/>
        </w:trPr>
        <w:tc>
          <w:tcPr>
            <w:tcW w:w="3509" w:type="dxa"/>
            <w:gridSpan w:val="2"/>
            <w:vMerge/>
          </w:tcPr>
          <w:p w:rsidR="00BF2992" w:rsidRPr="000A5499" w:rsidRDefault="00BF2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2992" w:rsidRPr="000A5499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F2992" w:rsidRPr="000A5499" w:rsidRDefault="004436FC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69" w:type="dxa"/>
          </w:tcPr>
          <w:p w:rsidR="00BF2992" w:rsidRPr="000A5499" w:rsidRDefault="004436FC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499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BF2992" w:rsidRPr="00BB23C1" w:rsidTr="00915129">
        <w:trPr>
          <w:cantSplit/>
          <w:trHeight w:val="253"/>
          <w:tblHeader/>
        </w:trPr>
        <w:tc>
          <w:tcPr>
            <w:tcW w:w="3509" w:type="dxa"/>
            <w:gridSpan w:val="2"/>
          </w:tcPr>
          <w:p w:rsidR="00BF2992" w:rsidRPr="00BB23C1" w:rsidRDefault="00BF29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3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9" w:type="dxa"/>
            <w:gridSpan w:val="2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69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E7EB2" w:rsidRPr="00BB23C1" w:rsidTr="004C512D">
        <w:trPr>
          <w:cantSplit/>
          <w:trHeight w:val="290"/>
        </w:trPr>
        <w:tc>
          <w:tcPr>
            <w:tcW w:w="15837" w:type="dxa"/>
            <w:gridSpan w:val="12"/>
          </w:tcPr>
          <w:p w:rsidR="004E7EB2" w:rsidRPr="004E7EB2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4E7EB2" w:rsidRPr="00BB23C1" w:rsidTr="000A5499">
        <w:trPr>
          <w:cantSplit/>
          <w:trHeight w:val="346"/>
        </w:trPr>
        <w:tc>
          <w:tcPr>
            <w:tcW w:w="3479" w:type="dxa"/>
          </w:tcPr>
          <w:p w:rsidR="004E7EB2" w:rsidRPr="00BB23C1" w:rsidRDefault="004E7E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доходов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всего:      </w:t>
            </w:r>
          </w:p>
        </w:tc>
        <w:tc>
          <w:tcPr>
            <w:tcW w:w="1133" w:type="dxa"/>
            <w:gridSpan w:val="2"/>
          </w:tcPr>
          <w:p w:rsidR="004E7EB2" w:rsidRDefault="004E7EB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gridSpan w:val="2"/>
          </w:tcPr>
          <w:p w:rsidR="004E7EB2" w:rsidRDefault="004E7EB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</w:tcPr>
          <w:p w:rsidR="004E7EB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92 899 800.00</w:t>
            </w:r>
          </w:p>
        </w:tc>
        <w:tc>
          <w:tcPr>
            <w:tcW w:w="1701" w:type="dxa"/>
          </w:tcPr>
          <w:p w:rsidR="004E7EB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77 382 400.00</w:t>
            </w:r>
          </w:p>
        </w:tc>
        <w:tc>
          <w:tcPr>
            <w:tcW w:w="1276" w:type="dxa"/>
          </w:tcPr>
          <w:p w:rsidR="004E7EB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</w:tcPr>
          <w:p w:rsidR="004E7EB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</w:tcPr>
          <w:p w:rsidR="004E7EB2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5" w:type="dxa"/>
          </w:tcPr>
          <w:p w:rsidR="004E7EB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14 517 400.00</w:t>
            </w:r>
          </w:p>
        </w:tc>
        <w:tc>
          <w:tcPr>
            <w:tcW w:w="1869" w:type="dxa"/>
          </w:tcPr>
          <w:p w:rsidR="004E7EB2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1 000 000.00</w:t>
            </w: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</w:tcPr>
          <w:p w:rsidR="00BF2992" w:rsidRPr="00BB23C1" w:rsidRDefault="00BF29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33" w:type="dxa"/>
            <w:gridSpan w:val="2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360"/>
        </w:trPr>
        <w:tc>
          <w:tcPr>
            <w:tcW w:w="3479" w:type="dxa"/>
          </w:tcPr>
          <w:p w:rsidR="00BF2992" w:rsidRPr="00BB23C1" w:rsidRDefault="00AD55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2DDB">
              <w:rPr>
                <w:rFonts w:ascii="Times New Roman" w:hAnsi="Times New Roman" w:cs="Times New Roman"/>
                <w:sz w:val="18"/>
                <w:szCs w:val="18"/>
              </w:rPr>
              <w:t>оходы от собственности</w:t>
            </w:r>
          </w:p>
        </w:tc>
        <w:tc>
          <w:tcPr>
            <w:tcW w:w="1133" w:type="dxa"/>
            <w:gridSpan w:val="2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5" w:type="dxa"/>
            <w:gridSpan w:val="2"/>
          </w:tcPr>
          <w:p w:rsidR="00BF2992" w:rsidRPr="00BB23C1" w:rsidRDefault="00F7702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869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</w:tcPr>
          <w:p w:rsidR="00BF2992" w:rsidRPr="00BB23C1" w:rsidRDefault="00AD55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2DDB">
              <w:rPr>
                <w:rFonts w:ascii="Times New Roman" w:hAnsi="Times New Roman" w:cs="Times New Roman"/>
                <w:sz w:val="18"/>
                <w:szCs w:val="18"/>
              </w:rPr>
              <w:t>оходы от оказания услуг, работ</w:t>
            </w:r>
            <w:r w:rsidR="00BF2992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33" w:type="dxa"/>
            <w:gridSpan w:val="2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5" w:type="dxa"/>
            <w:gridSpan w:val="2"/>
          </w:tcPr>
          <w:p w:rsidR="00BF2992" w:rsidRPr="00BB23C1" w:rsidRDefault="00F7702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417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90 899 800.00</w:t>
            </w:r>
          </w:p>
        </w:tc>
        <w:tc>
          <w:tcPr>
            <w:tcW w:w="1701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77 382 400.00</w:t>
            </w:r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</w:tcPr>
          <w:p w:rsidR="00BF2992" w:rsidRPr="00BB23C1" w:rsidRDefault="00DE2656" w:rsidP="002D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13 517 400.00</w:t>
            </w:r>
          </w:p>
        </w:tc>
        <w:tc>
          <w:tcPr>
            <w:tcW w:w="1869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</w:tcPr>
          <w:p w:rsidR="00BF2992" w:rsidRPr="00BB23C1" w:rsidRDefault="00AD55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2DDB">
              <w:rPr>
                <w:rFonts w:ascii="Times New Roman" w:hAnsi="Times New Roman" w:cs="Times New Roman"/>
                <w:sz w:val="18"/>
                <w:szCs w:val="18"/>
              </w:rPr>
              <w:t>оходы от штрафов, пеней, иных сумм принудительного изъятия</w:t>
            </w:r>
            <w:r w:rsidR="00BF2992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33" w:type="dxa"/>
            <w:gridSpan w:val="2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35" w:type="dxa"/>
            <w:gridSpan w:val="2"/>
          </w:tcPr>
          <w:p w:rsidR="00BF2992" w:rsidRPr="00BB23C1" w:rsidRDefault="00F7702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7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E22DDB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869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F2992" w:rsidRPr="00BB23C1" w:rsidTr="000A5499">
        <w:trPr>
          <w:cantSplit/>
          <w:trHeight w:val="822"/>
        </w:trPr>
        <w:tc>
          <w:tcPr>
            <w:tcW w:w="3479" w:type="dxa"/>
          </w:tcPr>
          <w:p w:rsidR="00BF2992" w:rsidRPr="00BB23C1" w:rsidRDefault="00AD55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E22DDB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133" w:type="dxa"/>
            <w:gridSpan w:val="2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5" w:type="dxa"/>
            <w:gridSpan w:val="2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992" w:rsidRPr="00BB23C1" w:rsidRDefault="00BF2992" w:rsidP="00BB23C1">
            <w:pPr>
              <w:jc w:val="center"/>
              <w:rPr>
                <w:sz w:val="18"/>
                <w:szCs w:val="18"/>
              </w:rPr>
            </w:pPr>
          </w:p>
          <w:p w:rsidR="00BF2992" w:rsidRPr="00BB23C1" w:rsidRDefault="00BF2992" w:rsidP="00BB23C1">
            <w:pPr>
              <w:jc w:val="center"/>
              <w:rPr>
                <w:sz w:val="18"/>
                <w:szCs w:val="18"/>
              </w:rPr>
            </w:pPr>
          </w:p>
          <w:p w:rsidR="00BF2992" w:rsidRPr="00BB23C1" w:rsidRDefault="00BF2992" w:rsidP="00BB2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F2992" w:rsidRPr="00BB23C1" w:rsidTr="00CB35C6">
        <w:trPr>
          <w:cantSplit/>
          <w:trHeight w:val="480"/>
        </w:trPr>
        <w:tc>
          <w:tcPr>
            <w:tcW w:w="3479" w:type="dxa"/>
          </w:tcPr>
          <w:p w:rsidR="00BF2992" w:rsidRPr="00BB23C1" w:rsidRDefault="00AD55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2DDB">
              <w:rPr>
                <w:rFonts w:ascii="Times New Roman" w:hAnsi="Times New Roman" w:cs="Times New Roman"/>
                <w:sz w:val="18"/>
                <w:szCs w:val="18"/>
              </w:rPr>
              <w:t>ные субсидии, представленные из бюджета</w:t>
            </w:r>
            <w:r w:rsidR="00BF2992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gridSpan w:val="2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69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F2992" w:rsidRPr="00BB23C1" w:rsidTr="00CB35C6">
        <w:trPr>
          <w:cantSplit/>
          <w:trHeight w:val="360"/>
        </w:trPr>
        <w:tc>
          <w:tcPr>
            <w:tcW w:w="3479" w:type="dxa"/>
          </w:tcPr>
          <w:p w:rsidR="00BF2992" w:rsidRPr="00BB23C1" w:rsidRDefault="00AD55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22DDB">
              <w:rPr>
                <w:rFonts w:ascii="Times New Roman" w:hAnsi="Times New Roman" w:cs="Times New Roman"/>
                <w:sz w:val="18"/>
                <w:szCs w:val="18"/>
              </w:rPr>
              <w:t>рочие доходы</w:t>
            </w:r>
            <w:r w:rsidR="00BF2992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133" w:type="dxa"/>
            <w:gridSpan w:val="2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5" w:type="dxa"/>
            <w:gridSpan w:val="2"/>
          </w:tcPr>
          <w:p w:rsidR="00BF2992" w:rsidRPr="00BB23C1" w:rsidRDefault="00F77029" w:rsidP="006319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140,180</w:t>
            </w:r>
          </w:p>
        </w:tc>
        <w:tc>
          <w:tcPr>
            <w:tcW w:w="1417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1 000 000.00</w:t>
            </w:r>
          </w:p>
        </w:tc>
        <w:tc>
          <w:tcPr>
            <w:tcW w:w="1701" w:type="dxa"/>
          </w:tcPr>
          <w:p w:rsidR="00BF2992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</w:tcPr>
          <w:p w:rsidR="00BF2992" w:rsidRPr="00BB23C1" w:rsidRDefault="00DE2656" w:rsidP="002D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1 000 000.00</w:t>
            </w:r>
          </w:p>
        </w:tc>
        <w:tc>
          <w:tcPr>
            <w:tcW w:w="1869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1 000 000.00</w:t>
            </w:r>
          </w:p>
        </w:tc>
      </w:tr>
      <w:tr w:rsidR="00E22DDB" w:rsidRPr="00BB23C1" w:rsidTr="00CB35C6">
        <w:trPr>
          <w:cantSplit/>
          <w:trHeight w:val="360"/>
        </w:trPr>
        <w:tc>
          <w:tcPr>
            <w:tcW w:w="3479" w:type="dxa"/>
          </w:tcPr>
          <w:p w:rsidR="00E22DDB" w:rsidRDefault="00AD55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2DDB">
              <w:rPr>
                <w:rFonts w:ascii="Times New Roman" w:hAnsi="Times New Roman" w:cs="Times New Roman"/>
                <w:sz w:val="18"/>
                <w:szCs w:val="18"/>
              </w:rPr>
              <w:t>оходы от операций с активами</w:t>
            </w:r>
          </w:p>
        </w:tc>
        <w:tc>
          <w:tcPr>
            <w:tcW w:w="1133" w:type="dxa"/>
            <w:gridSpan w:val="2"/>
          </w:tcPr>
          <w:p w:rsidR="00E22DDB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gridSpan w:val="2"/>
          </w:tcPr>
          <w:p w:rsidR="00E22DDB" w:rsidRPr="00BB23C1" w:rsidRDefault="00F77029" w:rsidP="006319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410,440</w:t>
            </w:r>
          </w:p>
        </w:tc>
        <w:tc>
          <w:tcPr>
            <w:tcW w:w="1417" w:type="dxa"/>
          </w:tcPr>
          <w:p w:rsidR="00E22DDB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E22DDB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E22DDB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E22DDB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E22DDB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E22DDB" w:rsidRPr="00BB23C1" w:rsidRDefault="00DE2656" w:rsidP="002D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869" w:type="dxa"/>
          </w:tcPr>
          <w:p w:rsidR="00E22DDB" w:rsidRPr="00BB23C1" w:rsidRDefault="00E22DDB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</w:tcPr>
          <w:p w:rsidR="00BF2992" w:rsidRPr="00BB23C1" w:rsidRDefault="00BF2992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Выплаты</w:t>
            </w:r>
            <w:r w:rsidR="00F31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расходам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, всего: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133" w:type="dxa"/>
            <w:gridSpan w:val="2"/>
          </w:tcPr>
          <w:p w:rsidR="00BF2992" w:rsidRPr="00F31A8C" w:rsidRDefault="00F31A8C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5" w:type="dxa"/>
            <w:gridSpan w:val="2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91 899 800.00</w:t>
            </w:r>
          </w:p>
        </w:tc>
        <w:tc>
          <w:tcPr>
            <w:tcW w:w="1701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77 382 400.00</w:t>
            </w:r>
          </w:p>
        </w:tc>
        <w:tc>
          <w:tcPr>
            <w:tcW w:w="1276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14 517 400.00</w:t>
            </w:r>
          </w:p>
        </w:tc>
        <w:tc>
          <w:tcPr>
            <w:tcW w:w="1869" w:type="dxa"/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</w:tcPr>
          <w:p w:rsidR="00BF2992" w:rsidRPr="00BB23C1" w:rsidRDefault="00BF29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33" w:type="dxa"/>
            <w:gridSpan w:val="2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F31A8C" w:rsidRDefault="00F31A8C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выплаты персоналу всего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F31A8C" w:rsidRDefault="00F31A8C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9C1B87" w:rsidP="00B435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1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</w:t>
            </w:r>
            <w:r w:rsidR="00B43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1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</w:t>
            </w:r>
            <w:r w:rsidR="00B43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1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</w:t>
            </w:r>
            <w:r w:rsidR="00F045EE">
              <w:rPr>
                <w:rFonts w:ascii="Times New Roman" w:hAnsi="Times New Roman" w:cs="Times New Roman"/>
                <w:sz w:val="18"/>
                <w:szCs w:val="18"/>
              </w:rPr>
              <w:t>,350</w:t>
            </w:r>
            <w:r w:rsidRPr="009C1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4356F" w:rsidRDefault="00DE2656" w:rsidP="00A66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44 206 900.00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A660A4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44 156 900.00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A660A4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A660A4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A660A4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074F3B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A8C">
              <w:rPr>
                <w:rFonts w:ascii="Times New Roman" w:hAnsi="Times New Roman" w:cs="Times New Roman"/>
                <w:sz w:val="18"/>
                <w:szCs w:val="18"/>
              </w:rPr>
              <w:t>оплата труда и выплаты по оплате труда</w:t>
            </w:r>
            <w:r w:rsidR="00BF2992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F31A8C" w:rsidRDefault="00F31A8C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6555C8" w:rsidRDefault="00C50F8F" w:rsidP="00B435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B43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 w:rsidR="000C1979">
              <w:rPr>
                <w:rFonts w:ascii="Times New Roman" w:hAnsi="Times New Roman" w:cs="Times New Roman"/>
                <w:sz w:val="18"/>
                <w:szCs w:val="18"/>
              </w:rPr>
              <w:t>,350</w:t>
            </w: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A660A4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44 148 100.00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A660A4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44 148 100.00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A660A4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A660A4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A660A4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F31A8C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</w:t>
            </w:r>
            <w:r w:rsidR="00BF2992" w:rsidRPr="00BB23C1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F31A8C" w:rsidRDefault="00F31A8C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6555C8" w:rsidRDefault="00C50F8F" w:rsidP="00B435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B43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 w:rsidR="00B43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 xml:space="preserve">321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FE79D2" w:rsidRPr="00BB23C1" w:rsidTr="000A5499">
        <w:trPr>
          <w:cantSplit/>
          <w:trHeight w:val="13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FE79D2" w:rsidRDefault="00FE79D2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Default="00FE79D2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C50F8F" w:rsidRDefault="00FE79D2" w:rsidP="00C50F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C50F8F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F31A8C" w:rsidRDefault="00F31A8C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уплату налогов, сборов и иных платежей, всего</w:t>
            </w:r>
            <w:r w:rsidRPr="00F31A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57477" w:rsidRDefault="00F31A8C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F" w:rsidRPr="00C50F8F" w:rsidRDefault="00C50F8F" w:rsidP="00C50F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  <w:r w:rsidR="00B43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  <w:r w:rsidR="00B43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 xml:space="preserve">853                            </w:t>
            </w:r>
          </w:p>
          <w:p w:rsidR="00BF2992" w:rsidRPr="00517F88" w:rsidRDefault="00BF2992" w:rsidP="00C50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1 670 900.00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1 670 900.00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FE79D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Default="00FE79D2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Default="00FE79D2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517F88" w:rsidRDefault="00FE79D2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D2" w:rsidRPr="00BB23C1" w:rsidRDefault="00FE79D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F31A8C" w:rsidRDefault="00F31A8C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  <w:r w:rsidRPr="00074F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F31A8C" w:rsidRDefault="00F31A8C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517F88" w:rsidRDefault="00BF2992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F31A8C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r w:rsidR="00BF2992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57477" w:rsidRDefault="00F31A8C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4356F" w:rsidRDefault="00BF2992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1 030 000.00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F31A8C" w:rsidP="00CB35C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закупку товаров,</w:t>
            </w:r>
            <w:r w:rsidR="00BF2992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работ, услуг, всего       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4C512D" w:rsidRDefault="004C512D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F" w:rsidRPr="00517F88" w:rsidRDefault="00C50F8F" w:rsidP="000A54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 w:rsidR="00B43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 w:rsidR="00B43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4356F" w:rsidRPr="00C50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="00B43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4356F" w:rsidRPr="00C50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 w:rsidR="00B435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0F8F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44 992 000.00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31 554 600.00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13 437 400.00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DE26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4C512D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BF2992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4C512D" w:rsidRDefault="004C512D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12D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D" w:rsidRPr="004C512D" w:rsidRDefault="004C512D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D" w:rsidRPr="00BB23C1" w:rsidRDefault="004C512D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D" w:rsidRPr="00BB23C1" w:rsidRDefault="004C512D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D" w:rsidRPr="00BB23C1" w:rsidRDefault="004C512D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D" w:rsidRPr="00BB23C1" w:rsidRDefault="004C512D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D" w:rsidRPr="00BB23C1" w:rsidRDefault="004C512D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D" w:rsidRPr="00BB23C1" w:rsidRDefault="004C512D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D" w:rsidRPr="00BB23C1" w:rsidRDefault="004C512D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D" w:rsidRPr="00BB23C1" w:rsidRDefault="004C512D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D" w:rsidRPr="00BB23C1" w:rsidRDefault="004C512D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4C512D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</w:t>
            </w:r>
            <w:r w:rsidR="00BF2992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4C512D" w:rsidRDefault="004C512D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4C512D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  <w:r w:rsidR="00BF2992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4C512D" w:rsidRDefault="004C512D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EC19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E11CEB" w:rsidRDefault="00E11CEB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Выбытие финансовых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активов, 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4C512D" w:rsidRDefault="004C512D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E11CEB" w:rsidRDefault="00E11CEB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Из них: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уменьшение остатков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средств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4C512D" w:rsidRDefault="004C512D" w:rsidP="00EC19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EC19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E11CEB" w:rsidRDefault="00E11CEB" w:rsidP="00C848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1CEB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4C512D" w:rsidRDefault="004C512D" w:rsidP="00EC19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EC19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E11CEB" w:rsidRDefault="00E11CEB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Остаток средств на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начало года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4C512D" w:rsidRDefault="004C512D" w:rsidP="00EC19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EC19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992" w:rsidRPr="00BB23C1" w:rsidTr="00CB35C6">
        <w:trPr>
          <w:cantSplit/>
          <w:trHeight w:val="24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E11CEB" w:rsidRDefault="00E11CEB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Остаток средств на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конец года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4C512D" w:rsidRDefault="004C512D" w:rsidP="00EC19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EC19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2" w:rsidRPr="00BB23C1" w:rsidRDefault="00BF299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4A5C88">
        <w:trPr>
          <w:cantSplit/>
          <w:trHeight w:val="290"/>
        </w:trPr>
        <w:tc>
          <w:tcPr>
            <w:tcW w:w="15837" w:type="dxa"/>
            <w:gridSpan w:val="12"/>
          </w:tcPr>
          <w:p w:rsidR="001E3FC7" w:rsidRPr="004E7EB2" w:rsidRDefault="001E3FC7" w:rsidP="001E3F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EB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DE265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E3FC7" w:rsidRPr="00BB23C1" w:rsidTr="000A5499">
        <w:trPr>
          <w:cantSplit/>
          <w:trHeight w:val="298"/>
        </w:trPr>
        <w:tc>
          <w:tcPr>
            <w:tcW w:w="350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доходов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всего:      </w:t>
            </w:r>
          </w:p>
        </w:tc>
        <w:tc>
          <w:tcPr>
            <w:tcW w:w="1103" w:type="dxa"/>
          </w:tcPr>
          <w:p w:rsidR="001E3FC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</w:tcPr>
          <w:p w:rsidR="001E3FC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92 899 800.00</w:t>
            </w:r>
          </w:p>
        </w:tc>
        <w:tc>
          <w:tcPr>
            <w:tcW w:w="1701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77 382 400.00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</w:tcPr>
          <w:p w:rsidR="001E3FC7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14 517 400.00</w:t>
            </w:r>
          </w:p>
        </w:tc>
        <w:tc>
          <w:tcPr>
            <w:tcW w:w="1869" w:type="dxa"/>
          </w:tcPr>
          <w:p w:rsidR="001E3FC7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1 000 000.00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0A5499">
        <w:trPr>
          <w:cantSplit/>
          <w:trHeight w:val="306"/>
        </w:trPr>
        <w:tc>
          <w:tcPr>
            <w:tcW w:w="3509" w:type="dxa"/>
            <w:gridSpan w:val="2"/>
          </w:tcPr>
          <w:p w:rsidR="001E3FC7" w:rsidRPr="00BB23C1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оходы от собственности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</w:tcPr>
          <w:p w:rsidR="001E3FC7" w:rsidRPr="00BB23C1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оходы от оказания услуг, работ</w:t>
            </w:r>
            <w:r w:rsidR="001E3FC7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90 899 800.00</w:t>
            </w:r>
          </w:p>
        </w:tc>
        <w:tc>
          <w:tcPr>
            <w:tcW w:w="1701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77 382 400.00</w:t>
            </w: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13 517 400.00</w:t>
            </w: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</w:tcPr>
          <w:p w:rsidR="001E3FC7" w:rsidRPr="00BB23C1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оходы от штрафов, пеней, иных сумм принудительного изъятия</w:t>
            </w:r>
            <w:r w:rsidR="001E3FC7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E22DDB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0A5499">
        <w:trPr>
          <w:cantSplit/>
          <w:trHeight w:val="873"/>
        </w:trPr>
        <w:tc>
          <w:tcPr>
            <w:tcW w:w="3509" w:type="dxa"/>
            <w:gridSpan w:val="2"/>
          </w:tcPr>
          <w:p w:rsidR="001E3FC7" w:rsidRPr="00BB23C1" w:rsidRDefault="00771BBD" w:rsidP="00771BB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FC7" w:rsidRPr="00BB23C1" w:rsidRDefault="001E3FC7" w:rsidP="004A5C88">
            <w:pPr>
              <w:jc w:val="center"/>
              <w:rPr>
                <w:sz w:val="18"/>
                <w:szCs w:val="18"/>
              </w:rPr>
            </w:pPr>
          </w:p>
          <w:p w:rsidR="001E3FC7" w:rsidRPr="00BB23C1" w:rsidRDefault="001E3FC7" w:rsidP="004A5C88">
            <w:pPr>
              <w:jc w:val="center"/>
              <w:rPr>
                <w:sz w:val="18"/>
                <w:szCs w:val="18"/>
              </w:rPr>
            </w:pPr>
          </w:p>
          <w:p w:rsidR="001E3FC7" w:rsidRPr="00BB23C1" w:rsidRDefault="001E3FC7" w:rsidP="004A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771BBD">
        <w:trPr>
          <w:cantSplit/>
          <w:trHeight w:val="480"/>
        </w:trPr>
        <w:tc>
          <w:tcPr>
            <w:tcW w:w="3509" w:type="dxa"/>
            <w:gridSpan w:val="2"/>
          </w:tcPr>
          <w:p w:rsidR="001E3FC7" w:rsidRPr="00BB23C1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ные субсидии, представленные из бюджета</w:t>
            </w:r>
            <w:r w:rsidR="001E3FC7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771BBD">
        <w:trPr>
          <w:cantSplit/>
          <w:trHeight w:val="360"/>
        </w:trPr>
        <w:tc>
          <w:tcPr>
            <w:tcW w:w="3509" w:type="dxa"/>
            <w:gridSpan w:val="2"/>
          </w:tcPr>
          <w:p w:rsidR="001E3FC7" w:rsidRPr="00BB23C1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рочие доходы</w:t>
            </w:r>
            <w:r w:rsidR="001E3FC7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1 000 000.00</w:t>
            </w: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1 000 000.00</w:t>
            </w:r>
          </w:p>
        </w:tc>
        <w:tc>
          <w:tcPr>
            <w:tcW w:w="1869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1 000 000.00</w:t>
            </w:r>
          </w:p>
        </w:tc>
      </w:tr>
      <w:tr w:rsidR="001E3FC7" w:rsidRPr="00BB23C1" w:rsidTr="00771BBD">
        <w:trPr>
          <w:cantSplit/>
          <w:trHeight w:val="360"/>
        </w:trPr>
        <w:tc>
          <w:tcPr>
            <w:tcW w:w="3509" w:type="dxa"/>
            <w:gridSpan w:val="2"/>
          </w:tcPr>
          <w:p w:rsidR="001E3FC7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оходы от операций с активами</w:t>
            </w:r>
          </w:p>
        </w:tc>
        <w:tc>
          <w:tcPr>
            <w:tcW w:w="1103" w:type="dxa"/>
          </w:tcPr>
          <w:p w:rsidR="001E3FC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1E3FC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</w:tcPr>
          <w:p w:rsidR="001E3FC7" w:rsidRPr="00BB23C1" w:rsidRDefault="001E3FC7" w:rsidP="004A5C88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расходам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, всего: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103" w:type="dxa"/>
          </w:tcPr>
          <w:p w:rsidR="001E3FC7" w:rsidRPr="00F31A8C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91 899 800.00</w:t>
            </w:r>
          </w:p>
        </w:tc>
        <w:tc>
          <w:tcPr>
            <w:tcW w:w="1701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77 382 400.00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14 517 400.00</w:t>
            </w:r>
          </w:p>
        </w:tc>
        <w:tc>
          <w:tcPr>
            <w:tcW w:w="1869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выплаты персоналу всего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44 206 900.00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44 156 900.00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6B0BC8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оплата труда и выплаты по оплате труда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44 148 100.00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44 148 100.00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уплату налогов, сборов и иных платежей, всего</w:t>
            </w:r>
            <w:r w:rsidRPr="00F31A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5747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1 670 900.00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1 670 900.00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5747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1 030 000.00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CB35C6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работ, услуг,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44 992 000.00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31 554 600.00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13 437 400.00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E11CEB" w:rsidRDefault="001E3FC7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Выбытие финансовых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активов,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E11CEB" w:rsidRDefault="001E3FC7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Из них: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уменьшение остатков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E11CEB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1CEB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E11CEB" w:rsidRDefault="001E3FC7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Остаток средств на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начало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E11CEB" w:rsidRDefault="001E3FC7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Остаток средств на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конец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4A5C88">
        <w:trPr>
          <w:cantSplit/>
          <w:trHeight w:val="290"/>
        </w:trPr>
        <w:tc>
          <w:tcPr>
            <w:tcW w:w="15837" w:type="dxa"/>
            <w:gridSpan w:val="12"/>
          </w:tcPr>
          <w:p w:rsidR="001E3FC7" w:rsidRPr="004E7EB2" w:rsidRDefault="00DE2656" w:rsidP="001E3F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</w:tr>
      <w:tr w:rsidR="001E3FC7" w:rsidRPr="00BB23C1" w:rsidTr="00771BBD">
        <w:trPr>
          <w:cantSplit/>
          <w:trHeight w:val="473"/>
        </w:trPr>
        <w:tc>
          <w:tcPr>
            <w:tcW w:w="350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доходов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всего:      </w:t>
            </w:r>
          </w:p>
        </w:tc>
        <w:tc>
          <w:tcPr>
            <w:tcW w:w="1103" w:type="dxa"/>
          </w:tcPr>
          <w:p w:rsidR="001E3FC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</w:tcPr>
          <w:p w:rsidR="001E3FC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92 899 800.00</w:t>
            </w:r>
          </w:p>
        </w:tc>
        <w:tc>
          <w:tcPr>
            <w:tcW w:w="1701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77 382 400.00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</w:tcPr>
          <w:p w:rsidR="001E3FC7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14 517 400.00</w:t>
            </w:r>
          </w:p>
        </w:tc>
        <w:tc>
          <w:tcPr>
            <w:tcW w:w="1869" w:type="dxa"/>
          </w:tcPr>
          <w:p w:rsidR="001E3FC7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1 000 000.00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360"/>
        </w:trPr>
        <w:tc>
          <w:tcPr>
            <w:tcW w:w="3509" w:type="dxa"/>
            <w:gridSpan w:val="2"/>
          </w:tcPr>
          <w:p w:rsidR="001E3FC7" w:rsidRPr="00BB23C1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оходы от собственности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</w:tcPr>
          <w:p w:rsidR="001E3FC7" w:rsidRPr="00BB23C1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оходы от оказания услуг, работ</w:t>
            </w:r>
            <w:r w:rsidR="001E3FC7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90 899 800.00</w:t>
            </w:r>
          </w:p>
        </w:tc>
        <w:tc>
          <w:tcPr>
            <w:tcW w:w="1701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77 382 400.00</w:t>
            </w: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13 517 400.00</w:t>
            </w: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</w:tcPr>
          <w:p w:rsidR="001E3FC7" w:rsidRPr="00BB23C1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оходы от штрафов, пеней, иных сумм принудительного изъятия</w:t>
            </w:r>
            <w:r w:rsidR="001E3FC7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E22DDB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771BBD">
        <w:trPr>
          <w:cantSplit/>
          <w:trHeight w:val="943"/>
        </w:trPr>
        <w:tc>
          <w:tcPr>
            <w:tcW w:w="3509" w:type="dxa"/>
            <w:gridSpan w:val="2"/>
          </w:tcPr>
          <w:p w:rsidR="001E3FC7" w:rsidRPr="00BB23C1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FC7" w:rsidRPr="00BB23C1" w:rsidRDefault="001E3FC7" w:rsidP="004A5C88">
            <w:pPr>
              <w:jc w:val="center"/>
              <w:rPr>
                <w:sz w:val="18"/>
                <w:szCs w:val="18"/>
              </w:rPr>
            </w:pPr>
          </w:p>
          <w:p w:rsidR="001E3FC7" w:rsidRPr="00BB23C1" w:rsidRDefault="001E3FC7" w:rsidP="004A5C88">
            <w:pPr>
              <w:jc w:val="center"/>
              <w:rPr>
                <w:sz w:val="18"/>
                <w:szCs w:val="18"/>
              </w:rPr>
            </w:pPr>
          </w:p>
          <w:p w:rsidR="001E3FC7" w:rsidRPr="00BB23C1" w:rsidRDefault="001E3FC7" w:rsidP="004A5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771BBD">
        <w:trPr>
          <w:cantSplit/>
          <w:trHeight w:val="480"/>
        </w:trPr>
        <w:tc>
          <w:tcPr>
            <w:tcW w:w="3509" w:type="dxa"/>
            <w:gridSpan w:val="2"/>
          </w:tcPr>
          <w:p w:rsidR="001E3FC7" w:rsidRPr="00BB23C1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ные субсидии, представленные из бюджета</w:t>
            </w:r>
            <w:r w:rsidR="001E3FC7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771BBD">
        <w:trPr>
          <w:cantSplit/>
          <w:trHeight w:val="360"/>
        </w:trPr>
        <w:tc>
          <w:tcPr>
            <w:tcW w:w="3509" w:type="dxa"/>
            <w:gridSpan w:val="2"/>
          </w:tcPr>
          <w:p w:rsidR="001E3FC7" w:rsidRPr="00BB23C1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рочие доходы</w:t>
            </w:r>
            <w:r w:rsidR="001E3FC7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1 000 000.00</w:t>
            </w: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1 000 000.00</w:t>
            </w:r>
          </w:p>
        </w:tc>
        <w:tc>
          <w:tcPr>
            <w:tcW w:w="1869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1 000 000.00</w:t>
            </w:r>
          </w:p>
        </w:tc>
      </w:tr>
      <w:tr w:rsidR="001E3FC7" w:rsidRPr="00BB23C1" w:rsidTr="000A5499">
        <w:trPr>
          <w:cantSplit/>
          <w:trHeight w:val="270"/>
        </w:trPr>
        <w:tc>
          <w:tcPr>
            <w:tcW w:w="3509" w:type="dxa"/>
            <w:gridSpan w:val="2"/>
          </w:tcPr>
          <w:p w:rsidR="001E3FC7" w:rsidRDefault="00771BBD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E3FC7">
              <w:rPr>
                <w:rFonts w:ascii="Times New Roman" w:hAnsi="Times New Roman" w:cs="Times New Roman"/>
                <w:sz w:val="18"/>
                <w:szCs w:val="18"/>
              </w:rPr>
              <w:t>оходы от операций с активами</w:t>
            </w:r>
          </w:p>
        </w:tc>
        <w:tc>
          <w:tcPr>
            <w:tcW w:w="1103" w:type="dxa"/>
          </w:tcPr>
          <w:p w:rsidR="001E3FC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701" w:type="dxa"/>
          </w:tcPr>
          <w:p w:rsidR="001E3FC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</w:tcPr>
          <w:p w:rsidR="001E3FC7" w:rsidRPr="00BB23C1" w:rsidRDefault="001E3FC7" w:rsidP="004A5C88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Выплаты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расходам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, всего: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103" w:type="dxa"/>
          </w:tcPr>
          <w:p w:rsidR="001E3FC7" w:rsidRPr="00F31A8C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91 899 800.00</w:t>
            </w:r>
          </w:p>
        </w:tc>
        <w:tc>
          <w:tcPr>
            <w:tcW w:w="1701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77 382 400.00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6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14 517 400.00</w:t>
            </w:r>
          </w:p>
        </w:tc>
        <w:tc>
          <w:tcPr>
            <w:tcW w:w="1869" w:type="dxa"/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выплаты персоналу всего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44 206 900.00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44 156 900.00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C06160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оплата труда и выплаты по оплате труда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44 148 100.00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44 148 100.00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уплату налогов, сборов и иных платежей, всего</w:t>
            </w:r>
            <w:r w:rsidRPr="00F31A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5747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1 670 900.00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1 670 900.00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F31A8C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57477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1 030 000.00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CB35C6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работ, услуг,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44 992 000.00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31 554 600.00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13 437 400.00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DE2656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E11CEB" w:rsidRDefault="001E3FC7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Выбытие финансовых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активов,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E11CEB" w:rsidRDefault="001E3FC7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Из них: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уменьшение остатков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E11CEB" w:rsidRDefault="001E3FC7" w:rsidP="004A5C8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1CEB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E11CEB" w:rsidRDefault="001E3FC7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Остаток средств на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начало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FC7" w:rsidRPr="00BB23C1" w:rsidTr="00771BBD">
        <w:trPr>
          <w:cantSplit/>
          <w:trHeight w:val="24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E11CEB" w:rsidRDefault="001E3FC7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CEB">
              <w:rPr>
                <w:sz w:val="18"/>
                <w:szCs w:val="18"/>
              </w:rPr>
              <w:t>Остаток средств на</w:t>
            </w:r>
            <w:r w:rsidR="000A5499">
              <w:rPr>
                <w:sz w:val="18"/>
                <w:szCs w:val="18"/>
              </w:rPr>
              <w:t xml:space="preserve"> </w:t>
            </w:r>
            <w:r w:rsidRPr="00E11CEB">
              <w:rPr>
                <w:sz w:val="18"/>
                <w:szCs w:val="18"/>
              </w:rPr>
              <w:t>конец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4C512D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7" w:rsidRPr="00BB23C1" w:rsidRDefault="001E3FC7" w:rsidP="004A5C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FC7" w:rsidRDefault="001E3FC7" w:rsidP="001E3FC7">
      <w:pPr>
        <w:rPr>
          <w:sz w:val="18"/>
          <w:szCs w:val="18"/>
        </w:rPr>
      </w:pPr>
    </w:p>
    <w:p w:rsidR="001E3FC7" w:rsidRDefault="001E3FC7" w:rsidP="001E3FC7">
      <w:pPr>
        <w:rPr>
          <w:sz w:val="18"/>
          <w:szCs w:val="18"/>
        </w:rPr>
      </w:pPr>
    </w:p>
    <w:p w:rsidR="000A5499" w:rsidRDefault="000A5499" w:rsidP="0023272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A5499" w:rsidRDefault="000A5499" w:rsidP="0023272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A5499" w:rsidRDefault="000A5499" w:rsidP="0023272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A5499" w:rsidRDefault="000A5499" w:rsidP="0023272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A5499" w:rsidRDefault="000A5499" w:rsidP="0023272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A5C88" w:rsidRPr="00670362" w:rsidRDefault="004A5C88" w:rsidP="0023272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70362">
        <w:rPr>
          <w:sz w:val="18"/>
          <w:szCs w:val="18"/>
        </w:rPr>
        <w:lastRenderedPageBreak/>
        <w:t>Таблица 2.1</w:t>
      </w:r>
    </w:p>
    <w:p w:rsidR="004A5C88" w:rsidRPr="00670362" w:rsidRDefault="004A5C88" w:rsidP="0067036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0362">
        <w:rPr>
          <w:sz w:val="18"/>
          <w:szCs w:val="18"/>
        </w:rPr>
        <w:t>Показатели выплат по расходам</w:t>
      </w:r>
    </w:p>
    <w:p w:rsidR="004A5C88" w:rsidRPr="00670362" w:rsidRDefault="004A5C88" w:rsidP="0067036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0362">
        <w:rPr>
          <w:sz w:val="18"/>
          <w:szCs w:val="18"/>
        </w:rPr>
        <w:t>на закупку товаров, работ, услуг учреждения (подразделения)</w:t>
      </w:r>
    </w:p>
    <w:p w:rsidR="004C512D" w:rsidRPr="00670362" w:rsidRDefault="004A5C88" w:rsidP="00670362">
      <w:pPr>
        <w:jc w:val="center"/>
        <w:rPr>
          <w:sz w:val="18"/>
          <w:szCs w:val="18"/>
        </w:rPr>
      </w:pPr>
      <w:r w:rsidRPr="00670362">
        <w:rPr>
          <w:sz w:val="18"/>
          <w:szCs w:val="18"/>
        </w:rPr>
        <w:t>на ___________________ 20__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52"/>
        <w:gridCol w:w="1054"/>
        <w:gridCol w:w="1396"/>
        <w:gridCol w:w="1276"/>
        <w:gridCol w:w="1276"/>
        <w:gridCol w:w="1275"/>
        <w:gridCol w:w="1368"/>
        <w:gridCol w:w="1609"/>
        <w:gridCol w:w="1276"/>
        <w:gridCol w:w="1134"/>
        <w:gridCol w:w="1276"/>
      </w:tblGrid>
      <w:tr w:rsidR="00003E29" w:rsidRPr="00026E08" w:rsidTr="000A5499">
        <w:tc>
          <w:tcPr>
            <w:tcW w:w="1384" w:type="dxa"/>
            <w:vMerge w:val="restart"/>
            <w:shd w:val="clear" w:color="auto" w:fill="auto"/>
          </w:tcPr>
          <w:p w:rsidR="00003E29" w:rsidRPr="00026E08" w:rsidRDefault="00003E29" w:rsidP="00026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Наименование</w:t>
            </w:r>
          </w:p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показателя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003E29" w:rsidRPr="00026E08" w:rsidRDefault="00003E29" w:rsidP="00026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Код</w:t>
            </w:r>
          </w:p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строки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003E29" w:rsidRPr="00026E08" w:rsidRDefault="00003E29" w:rsidP="00026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Год</w:t>
            </w:r>
          </w:p>
          <w:p w:rsidR="00003E29" w:rsidRPr="00026E08" w:rsidRDefault="00003E29" w:rsidP="00026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начала</w:t>
            </w:r>
          </w:p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закупки</w:t>
            </w:r>
          </w:p>
        </w:tc>
        <w:tc>
          <w:tcPr>
            <w:tcW w:w="11886" w:type="dxa"/>
            <w:gridSpan w:val="9"/>
            <w:shd w:val="clear" w:color="auto" w:fill="auto"/>
          </w:tcPr>
          <w:p w:rsidR="00003E29" w:rsidRPr="00026E08" w:rsidRDefault="00003E29" w:rsidP="00026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6E08">
              <w:rPr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 –</w:t>
            </w:r>
            <w:proofErr w:type="gramEnd"/>
          </w:p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0,00</w:t>
            </w:r>
          </w:p>
        </w:tc>
      </w:tr>
      <w:tr w:rsidR="00003E29" w:rsidRPr="00026E08" w:rsidTr="000A5499">
        <w:tc>
          <w:tcPr>
            <w:tcW w:w="1384" w:type="dxa"/>
            <w:vMerge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8" w:type="dxa"/>
            <w:gridSpan w:val="3"/>
            <w:vMerge w:val="restart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всего на закупки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в том числе:</w:t>
            </w:r>
          </w:p>
        </w:tc>
      </w:tr>
      <w:tr w:rsidR="00003E29" w:rsidRPr="00026E08" w:rsidTr="000A5499">
        <w:tc>
          <w:tcPr>
            <w:tcW w:w="1384" w:type="dxa"/>
            <w:vMerge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8" w:type="dxa"/>
            <w:gridSpan w:val="3"/>
            <w:vMerge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003E29" w:rsidRPr="00026E08" w:rsidRDefault="00003E29" w:rsidP="000A5499">
            <w:pPr>
              <w:tabs>
                <w:tab w:val="left" w:pos="37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в соответствии с Федеральным</w:t>
            </w:r>
            <w:r w:rsidR="000A5499"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законом от 5 апреля 2013 г. № 44-ФЗ</w:t>
            </w:r>
            <w:r w:rsidR="000A5499"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«О контрактной системе в сфере</w:t>
            </w:r>
            <w:r w:rsidR="000A5499"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закупок товаров, работ, услуг для</w:t>
            </w:r>
            <w:r w:rsidR="000A5499"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обеспечения государственных и</w:t>
            </w:r>
            <w:r w:rsidR="000A5499"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муниципальных нужд»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03E29" w:rsidRPr="00026E08" w:rsidRDefault="00003E29" w:rsidP="000A5499">
            <w:pPr>
              <w:tabs>
                <w:tab w:val="left" w:pos="379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в соответствии с Федеральным</w:t>
            </w:r>
            <w:r w:rsidR="000A5499"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законом от 18 июля 2011 г. № 223-</w:t>
            </w:r>
            <w:r w:rsidR="000A5499"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ФЗ «О закупках товаров, работ, услуг</w:t>
            </w:r>
            <w:r w:rsidR="000A5499"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отдельными видами юридических</w:t>
            </w:r>
            <w:r w:rsidR="000A5499"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лиц»</w:t>
            </w:r>
          </w:p>
        </w:tc>
      </w:tr>
      <w:tr w:rsidR="00003E29" w:rsidRPr="00026E08" w:rsidTr="000A5499">
        <w:tc>
          <w:tcPr>
            <w:tcW w:w="1384" w:type="dxa"/>
            <w:vMerge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 20__ г.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очередной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финансовый</w:t>
            </w:r>
          </w:p>
          <w:p w:rsidR="00003E29" w:rsidRPr="00026E08" w:rsidRDefault="00003E29" w:rsidP="000A5499">
            <w:pPr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 20__ г.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1-ый год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планового</w:t>
            </w:r>
          </w:p>
          <w:p w:rsidR="00003E29" w:rsidRPr="00026E08" w:rsidRDefault="00003E29" w:rsidP="000A5499">
            <w:pPr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периода</w:t>
            </w:r>
          </w:p>
        </w:tc>
        <w:tc>
          <w:tcPr>
            <w:tcW w:w="1276" w:type="dxa"/>
            <w:shd w:val="clear" w:color="auto" w:fill="auto"/>
          </w:tcPr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 20__ г.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2-ой год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планового</w:t>
            </w:r>
          </w:p>
          <w:p w:rsidR="00003E29" w:rsidRPr="00026E08" w:rsidRDefault="00003E29" w:rsidP="000A5499">
            <w:pPr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периода</w:t>
            </w:r>
          </w:p>
        </w:tc>
        <w:tc>
          <w:tcPr>
            <w:tcW w:w="1275" w:type="dxa"/>
            <w:shd w:val="clear" w:color="auto" w:fill="auto"/>
          </w:tcPr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 20__ г.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очередной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финансовый</w:t>
            </w:r>
          </w:p>
          <w:p w:rsidR="00003E29" w:rsidRPr="00026E08" w:rsidRDefault="00003E29" w:rsidP="000A5499">
            <w:pPr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год</w:t>
            </w:r>
          </w:p>
        </w:tc>
        <w:tc>
          <w:tcPr>
            <w:tcW w:w="1368" w:type="dxa"/>
            <w:shd w:val="clear" w:color="auto" w:fill="auto"/>
          </w:tcPr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 20__ г.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1-ый год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планового</w:t>
            </w:r>
          </w:p>
          <w:p w:rsidR="00003E29" w:rsidRPr="00026E08" w:rsidRDefault="00003E29" w:rsidP="000A5499">
            <w:pPr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периода</w:t>
            </w:r>
          </w:p>
        </w:tc>
        <w:tc>
          <w:tcPr>
            <w:tcW w:w="1609" w:type="dxa"/>
            <w:shd w:val="clear" w:color="auto" w:fill="auto"/>
          </w:tcPr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 20__ г.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2-ой год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планового</w:t>
            </w:r>
          </w:p>
          <w:p w:rsidR="00003E29" w:rsidRPr="00026E08" w:rsidRDefault="00003E29" w:rsidP="000A5499">
            <w:pPr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периода</w:t>
            </w:r>
          </w:p>
        </w:tc>
        <w:tc>
          <w:tcPr>
            <w:tcW w:w="1276" w:type="dxa"/>
            <w:shd w:val="clear" w:color="auto" w:fill="auto"/>
          </w:tcPr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 20__ г.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очередной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финансовый</w:t>
            </w:r>
          </w:p>
          <w:p w:rsidR="00003E29" w:rsidRPr="00026E08" w:rsidRDefault="00003E29" w:rsidP="000A5499">
            <w:pPr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 20__ г.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1-ый год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планового</w:t>
            </w:r>
          </w:p>
          <w:p w:rsidR="00003E29" w:rsidRPr="00026E08" w:rsidRDefault="00003E29" w:rsidP="000A5499">
            <w:pPr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периода</w:t>
            </w:r>
          </w:p>
        </w:tc>
        <w:tc>
          <w:tcPr>
            <w:tcW w:w="1276" w:type="dxa"/>
            <w:shd w:val="clear" w:color="auto" w:fill="auto"/>
          </w:tcPr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 20__ г.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2-ой год</w:t>
            </w:r>
          </w:p>
          <w:p w:rsidR="00003E29" w:rsidRPr="00026E08" w:rsidRDefault="00003E29" w:rsidP="000A5499">
            <w:pPr>
              <w:autoSpaceDE w:val="0"/>
              <w:autoSpaceDN w:val="0"/>
              <w:adjustRightInd w:val="0"/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планового</w:t>
            </w:r>
          </w:p>
          <w:p w:rsidR="00003E29" w:rsidRPr="00026E08" w:rsidRDefault="00003E29" w:rsidP="000A5499">
            <w:pPr>
              <w:ind w:left="12" w:right="-108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периода</w:t>
            </w:r>
          </w:p>
        </w:tc>
      </w:tr>
      <w:tr w:rsidR="00003E29" w:rsidRPr="00026E08" w:rsidTr="000A5499">
        <w:tc>
          <w:tcPr>
            <w:tcW w:w="1384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8</w:t>
            </w:r>
          </w:p>
        </w:tc>
        <w:tc>
          <w:tcPr>
            <w:tcW w:w="1609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03E29" w:rsidRPr="00026E08" w:rsidRDefault="00003E2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12</w:t>
            </w:r>
          </w:p>
        </w:tc>
      </w:tr>
      <w:tr w:rsidR="002553D9" w:rsidRPr="00026E08" w:rsidTr="000A5499">
        <w:tc>
          <w:tcPr>
            <w:tcW w:w="1384" w:type="dxa"/>
            <w:shd w:val="clear" w:color="auto" w:fill="auto"/>
          </w:tcPr>
          <w:p w:rsidR="002553D9" w:rsidRPr="00026E08" w:rsidRDefault="002553D9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Выплаты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по расходам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на закупку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товаров,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работ, услуг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всего:</w:t>
            </w:r>
          </w:p>
        </w:tc>
        <w:tc>
          <w:tcPr>
            <w:tcW w:w="952" w:type="dxa"/>
            <w:shd w:val="clear" w:color="auto" w:fill="auto"/>
          </w:tcPr>
          <w:p w:rsidR="002553D9" w:rsidRPr="00026E08" w:rsidRDefault="002553D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0001</w:t>
            </w:r>
          </w:p>
        </w:tc>
        <w:tc>
          <w:tcPr>
            <w:tcW w:w="1054" w:type="dxa"/>
            <w:shd w:val="clear" w:color="auto" w:fill="auto"/>
          </w:tcPr>
          <w:p w:rsidR="002553D9" w:rsidRPr="00026E08" w:rsidRDefault="002553D9" w:rsidP="00026E08">
            <w:pPr>
              <w:jc w:val="center"/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396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226 349 910,75</w:t>
            </w:r>
          </w:p>
        </w:tc>
        <w:tc>
          <w:tcPr>
            <w:tcW w:w="1276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49 598 700,00</w:t>
            </w:r>
          </w:p>
        </w:tc>
        <w:tc>
          <w:tcPr>
            <w:tcW w:w="1276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49 598 700,00</w:t>
            </w:r>
          </w:p>
        </w:tc>
        <w:tc>
          <w:tcPr>
            <w:tcW w:w="1275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226 349 910,75</w:t>
            </w:r>
          </w:p>
        </w:tc>
        <w:tc>
          <w:tcPr>
            <w:tcW w:w="1368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49 598 700,00</w:t>
            </w:r>
          </w:p>
        </w:tc>
        <w:tc>
          <w:tcPr>
            <w:tcW w:w="1609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49 598 700,00</w:t>
            </w:r>
          </w:p>
        </w:tc>
        <w:tc>
          <w:tcPr>
            <w:tcW w:w="1276" w:type="dxa"/>
            <w:shd w:val="clear" w:color="auto" w:fill="auto"/>
          </w:tcPr>
          <w:p w:rsidR="002553D9" w:rsidRPr="00026E08" w:rsidRDefault="002553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53D9" w:rsidRPr="00026E08" w:rsidRDefault="002553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53D9" w:rsidRPr="00026E08" w:rsidRDefault="002553D9">
            <w:pPr>
              <w:rPr>
                <w:sz w:val="18"/>
                <w:szCs w:val="18"/>
              </w:rPr>
            </w:pPr>
          </w:p>
        </w:tc>
      </w:tr>
      <w:tr w:rsidR="002553D9" w:rsidRPr="00026E08" w:rsidTr="000A5499">
        <w:tc>
          <w:tcPr>
            <w:tcW w:w="1384" w:type="dxa"/>
            <w:shd w:val="clear" w:color="auto" w:fill="auto"/>
          </w:tcPr>
          <w:p w:rsidR="002553D9" w:rsidRPr="00026E08" w:rsidRDefault="002553D9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на оплату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контрактов заключенных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до начала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очередного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финансового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года:</w:t>
            </w:r>
          </w:p>
        </w:tc>
        <w:tc>
          <w:tcPr>
            <w:tcW w:w="952" w:type="dxa"/>
            <w:shd w:val="clear" w:color="auto" w:fill="auto"/>
          </w:tcPr>
          <w:p w:rsidR="002553D9" w:rsidRPr="00026E08" w:rsidRDefault="002553D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1001</w:t>
            </w:r>
          </w:p>
        </w:tc>
        <w:tc>
          <w:tcPr>
            <w:tcW w:w="1054" w:type="dxa"/>
            <w:shd w:val="clear" w:color="auto" w:fill="auto"/>
          </w:tcPr>
          <w:p w:rsidR="002553D9" w:rsidRPr="00026E08" w:rsidRDefault="002553D9" w:rsidP="00026E08">
            <w:pPr>
              <w:jc w:val="center"/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396" w:type="dxa"/>
            <w:shd w:val="clear" w:color="auto" w:fill="auto"/>
          </w:tcPr>
          <w:p w:rsidR="002553D9" w:rsidRPr="00BF79D5" w:rsidRDefault="002553D9" w:rsidP="00A82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53D9" w:rsidRPr="00BF79D5" w:rsidRDefault="002553D9" w:rsidP="00A82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53D9" w:rsidRPr="00BF79D5" w:rsidRDefault="002553D9" w:rsidP="00A82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553D9" w:rsidRPr="00BF79D5" w:rsidRDefault="002553D9" w:rsidP="00A82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2553D9" w:rsidRPr="00BF79D5" w:rsidRDefault="002553D9" w:rsidP="00A82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09" w:type="dxa"/>
            <w:shd w:val="clear" w:color="auto" w:fill="auto"/>
          </w:tcPr>
          <w:p w:rsidR="002553D9" w:rsidRPr="00BF79D5" w:rsidRDefault="002553D9" w:rsidP="00A82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53D9" w:rsidRPr="00026E08" w:rsidRDefault="002553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53D9" w:rsidRPr="00026E08" w:rsidRDefault="002553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53D9" w:rsidRPr="00026E08" w:rsidRDefault="002553D9">
            <w:pPr>
              <w:rPr>
                <w:sz w:val="18"/>
                <w:szCs w:val="18"/>
              </w:rPr>
            </w:pPr>
          </w:p>
        </w:tc>
      </w:tr>
      <w:tr w:rsidR="002553D9" w:rsidRPr="00026E08" w:rsidTr="000A5499">
        <w:tc>
          <w:tcPr>
            <w:tcW w:w="1384" w:type="dxa"/>
            <w:shd w:val="clear" w:color="auto" w:fill="auto"/>
          </w:tcPr>
          <w:p w:rsidR="002553D9" w:rsidRPr="00026E08" w:rsidRDefault="002553D9" w:rsidP="000A54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на закупку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товаров работ,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услуг по году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начала</w:t>
            </w:r>
            <w:r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закупки:</w:t>
            </w:r>
          </w:p>
        </w:tc>
        <w:tc>
          <w:tcPr>
            <w:tcW w:w="952" w:type="dxa"/>
            <w:shd w:val="clear" w:color="auto" w:fill="auto"/>
          </w:tcPr>
          <w:p w:rsidR="002553D9" w:rsidRPr="00026E08" w:rsidRDefault="002553D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2001</w:t>
            </w:r>
          </w:p>
        </w:tc>
        <w:tc>
          <w:tcPr>
            <w:tcW w:w="1054" w:type="dxa"/>
            <w:shd w:val="clear" w:color="auto" w:fill="auto"/>
          </w:tcPr>
          <w:p w:rsidR="002553D9" w:rsidRPr="00026E08" w:rsidRDefault="002553D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226 349 910,75</w:t>
            </w:r>
          </w:p>
        </w:tc>
        <w:tc>
          <w:tcPr>
            <w:tcW w:w="1276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29 783 600,00</w:t>
            </w:r>
          </w:p>
        </w:tc>
        <w:tc>
          <w:tcPr>
            <w:tcW w:w="1276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49 598 700,00</w:t>
            </w:r>
          </w:p>
        </w:tc>
        <w:tc>
          <w:tcPr>
            <w:tcW w:w="1275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226 349 910,75</w:t>
            </w:r>
          </w:p>
        </w:tc>
        <w:tc>
          <w:tcPr>
            <w:tcW w:w="1368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49 598 700,00</w:t>
            </w:r>
          </w:p>
        </w:tc>
        <w:tc>
          <w:tcPr>
            <w:tcW w:w="1609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49 598 700,00</w:t>
            </w:r>
          </w:p>
        </w:tc>
        <w:tc>
          <w:tcPr>
            <w:tcW w:w="1276" w:type="dxa"/>
            <w:shd w:val="clear" w:color="auto" w:fill="auto"/>
          </w:tcPr>
          <w:p w:rsidR="002553D9" w:rsidRPr="00026E08" w:rsidRDefault="002553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53D9" w:rsidRPr="00026E08" w:rsidRDefault="002553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553D9" w:rsidRPr="00026E08" w:rsidRDefault="002553D9">
            <w:pPr>
              <w:rPr>
                <w:sz w:val="18"/>
                <w:szCs w:val="18"/>
              </w:rPr>
            </w:pPr>
          </w:p>
        </w:tc>
      </w:tr>
    </w:tbl>
    <w:p w:rsidR="00003E29" w:rsidRPr="00232725" w:rsidRDefault="00003E29" w:rsidP="0023272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32725">
        <w:rPr>
          <w:sz w:val="18"/>
          <w:szCs w:val="18"/>
        </w:rPr>
        <w:t>Таблица 3</w:t>
      </w:r>
    </w:p>
    <w:p w:rsidR="00003E29" w:rsidRPr="00232725" w:rsidRDefault="00003E29" w:rsidP="0023272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32725">
        <w:rPr>
          <w:sz w:val="18"/>
          <w:szCs w:val="18"/>
        </w:rPr>
        <w:t>Сведения о средствах, поступающих</w:t>
      </w:r>
    </w:p>
    <w:p w:rsidR="00003E29" w:rsidRPr="00232725" w:rsidRDefault="00003E29" w:rsidP="0023272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32725">
        <w:rPr>
          <w:sz w:val="18"/>
          <w:szCs w:val="18"/>
        </w:rPr>
        <w:t>во временное распоряжение учреждения (подразделения)</w:t>
      </w:r>
    </w:p>
    <w:p w:rsidR="00003E29" w:rsidRPr="00232725" w:rsidRDefault="00003E29" w:rsidP="0023272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32725">
        <w:rPr>
          <w:sz w:val="18"/>
          <w:szCs w:val="18"/>
        </w:rPr>
        <w:t>на ____________________________ 20__ г.</w:t>
      </w:r>
    </w:p>
    <w:p w:rsidR="00003E29" w:rsidRPr="00DE2656" w:rsidRDefault="00003E29" w:rsidP="00232725">
      <w:pPr>
        <w:jc w:val="center"/>
        <w:rPr>
          <w:sz w:val="18"/>
          <w:szCs w:val="18"/>
        </w:rPr>
      </w:pPr>
      <w:r w:rsidRPr="00232725">
        <w:rPr>
          <w:sz w:val="18"/>
          <w:szCs w:val="18"/>
        </w:rPr>
        <w:t>(очередной финансовый год)</w:t>
      </w:r>
    </w:p>
    <w:p w:rsidR="00232725" w:rsidRPr="00DE2656" w:rsidRDefault="00232725" w:rsidP="00003E2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5035"/>
        <w:gridCol w:w="5035"/>
      </w:tblGrid>
      <w:tr w:rsidR="00232725" w:rsidRPr="00026E08" w:rsidTr="00026E08">
        <w:tc>
          <w:tcPr>
            <w:tcW w:w="5034" w:type="dxa"/>
            <w:shd w:val="clear" w:color="auto" w:fill="auto"/>
          </w:tcPr>
          <w:p w:rsidR="00232725" w:rsidRPr="00026E08" w:rsidRDefault="00232725" w:rsidP="00026E08">
            <w:pPr>
              <w:jc w:val="center"/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35" w:type="dxa"/>
            <w:shd w:val="clear" w:color="auto" w:fill="auto"/>
          </w:tcPr>
          <w:p w:rsidR="00232725" w:rsidRPr="00026E08" w:rsidRDefault="00232725" w:rsidP="00026E08">
            <w:pPr>
              <w:jc w:val="center"/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</w:rPr>
              <w:t>Код строки</w:t>
            </w:r>
          </w:p>
        </w:tc>
        <w:tc>
          <w:tcPr>
            <w:tcW w:w="5035" w:type="dxa"/>
            <w:shd w:val="clear" w:color="auto" w:fill="auto"/>
          </w:tcPr>
          <w:p w:rsidR="00232725" w:rsidRPr="000A5499" w:rsidRDefault="00232725" w:rsidP="000A54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Сумма</w:t>
            </w:r>
            <w:r w:rsidR="000A5499"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(руб., с точностью до двух знаков после</w:t>
            </w:r>
            <w:r w:rsidR="000A5499">
              <w:rPr>
                <w:sz w:val="18"/>
                <w:szCs w:val="18"/>
              </w:rPr>
              <w:t xml:space="preserve"> </w:t>
            </w:r>
            <w:r w:rsidRPr="00026E08">
              <w:rPr>
                <w:sz w:val="18"/>
                <w:szCs w:val="18"/>
              </w:rPr>
              <w:t>запятой - 0,00)</w:t>
            </w:r>
          </w:p>
        </w:tc>
      </w:tr>
      <w:tr w:rsidR="00232725" w:rsidRPr="00026E08" w:rsidTr="00026E08">
        <w:tc>
          <w:tcPr>
            <w:tcW w:w="5034" w:type="dxa"/>
            <w:shd w:val="clear" w:color="auto" w:fill="auto"/>
          </w:tcPr>
          <w:p w:rsidR="00232725" w:rsidRPr="00026E08" w:rsidRDefault="00232725" w:rsidP="00026E08">
            <w:pPr>
              <w:jc w:val="center"/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232725" w:rsidRPr="00026E08" w:rsidRDefault="00232725" w:rsidP="00026E08">
            <w:pPr>
              <w:jc w:val="center"/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232725" w:rsidRPr="00026E08" w:rsidRDefault="00232725" w:rsidP="00026E08">
            <w:pPr>
              <w:jc w:val="center"/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  <w:lang w:val="en-US"/>
              </w:rPr>
              <w:t>3</w:t>
            </w:r>
          </w:p>
        </w:tc>
      </w:tr>
      <w:tr w:rsidR="002553D9" w:rsidRPr="00026E08" w:rsidTr="00026E08">
        <w:tc>
          <w:tcPr>
            <w:tcW w:w="5034" w:type="dxa"/>
            <w:shd w:val="clear" w:color="auto" w:fill="auto"/>
          </w:tcPr>
          <w:p w:rsidR="002553D9" w:rsidRPr="00026E08" w:rsidRDefault="002553D9" w:rsidP="00003E29">
            <w:pPr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5035" w:type="dxa"/>
            <w:shd w:val="clear" w:color="auto" w:fill="auto"/>
          </w:tcPr>
          <w:p w:rsidR="002553D9" w:rsidRPr="00026E08" w:rsidRDefault="002553D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010</w:t>
            </w:r>
          </w:p>
        </w:tc>
        <w:tc>
          <w:tcPr>
            <w:tcW w:w="5035" w:type="dxa"/>
            <w:shd w:val="clear" w:color="auto" w:fill="auto"/>
          </w:tcPr>
          <w:p w:rsidR="002553D9" w:rsidRPr="00CB0106" w:rsidRDefault="002553D9" w:rsidP="00A8269D">
            <w:pPr>
              <w:rPr>
                <w:color w:val="000000" w:themeColor="text1"/>
                <w:sz w:val="16"/>
                <w:szCs w:val="16"/>
              </w:rPr>
            </w:pPr>
            <w:r w:rsidRPr="00CB0106">
              <w:rPr>
                <w:color w:val="000000" w:themeColor="text1"/>
                <w:sz w:val="16"/>
                <w:szCs w:val="16"/>
              </w:rPr>
              <w:t>28 314 072,41</w:t>
            </w:r>
          </w:p>
        </w:tc>
      </w:tr>
      <w:tr w:rsidR="002553D9" w:rsidRPr="00026E08" w:rsidTr="00026E08">
        <w:tc>
          <w:tcPr>
            <w:tcW w:w="5034" w:type="dxa"/>
            <w:shd w:val="clear" w:color="auto" w:fill="auto"/>
          </w:tcPr>
          <w:p w:rsidR="002553D9" w:rsidRPr="00026E08" w:rsidRDefault="002553D9" w:rsidP="00003E29">
            <w:pPr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5035" w:type="dxa"/>
            <w:shd w:val="clear" w:color="auto" w:fill="auto"/>
          </w:tcPr>
          <w:p w:rsidR="002553D9" w:rsidRPr="00026E08" w:rsidRDefault="002553D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020</w:t>
            </w:r>
          </w:p>
        </w:tc>
        <w:tc>
          <w:tcPr>
            <w:tcW w:w="5035" w:type="dxa"/>
            <w:shd w:val="clear" w:color="auto" w:fill="auto"/>
          </w:tcPr>
          <w:p w:rsidR="002553D9" w:rsidRPr="005D395B" w:rsidRDefault="002553D9" w:rsidP="00A8269D">
            <w:pPr>
              <w:rPr>
                <w:sz w:val="16"/>
                <w:szCs w:val="16"/>
              </w:rPr>
            </w:pPr>
            <w:r w:rsidRPr="005D395B">
              <w:rPr>
                <w:sz w:val="16"/>
                <w:szCs w:val="16"/>
              </w:rPr>
              <w:t>24 989 329,42</w:t>
            </w:r>
          </w:p>
        </w:tc>
      </w:tr>
      <w:tr w:rsidR="002553D9" w:rsidRPr="00026E08" w:rsidTr="00026E08">
        <w:tc>
          <w:tcPr>
            <w:tcW w:w="5034" w:type="dxa"/>
            <w:shd w:val="clear" w:color="auto" w:fill="auto"/>
          </w:tcPr>
          <w:p w:rsidR="002553D9" w:rsidRPr="00026E08" w:rsidRDefault="002553D9" w:rsidP="00003E29">
            <w:pPr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Поступление</w:t>
            </w:r>
          </w:p>
        </w:tc>
        <w:tc>
          <w:tcPr>
            <w:tcW w:w="5035" w:type="dxa"/>
            <w:shd w:val="clear" w:color="auto" w:fill="auto"/>
          </w:tcPr>
          <w:p w:rsidR="002553D9" w:rsidRPr="00026E08" w:rsidRDefault="002553D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030</w:t>
            </w:r>
          </w:p>
        </w:tc>
        <w:tc>
          <w:tcPr>
            <w:tcW w:w="5035" w:type="dxa"/>
            <w:shd w:val="clear" w:color="auto" w:fill="auto"/>
          </w:tcPr>
          <w:p w:rsidR="002553D9" w:rsidRPr="005D395B" w:rsidRDefault="002553D9" w:rsidP="00A8269D">
            <w:pPr>
              <w:rPr>
                <w:sz w:val="16"/>
                <w:szCs w:val="16"/>
                <w:lang w:val="en-US"/>
              </w:rPr>
            </w:pPr>
            <w:r w:rsidRPr="005D395B">
              <w:rPr>
                <w:sz w:val="16"/>
                <w:szCs w:val="16"/>
                <w:lang w:val="en-US"/>
              </w:rPr>
              <w:t>346</w:t>
            </w:r>
            <w:r w:rsidRPr="005D395B">
              <w:rPr>
                <w:sz w:val="16"/>
                <w:szCs w:val="16"/>
              </w:rPr>
              <w:t> </w:t>
            </w:r>
            <w:r w:rsidRPr="005D395B">
              <w:rPr>
                <w:sz w:val="16"/>
                <w:szCs w:val="16"/>
                <w:lang w:val="en-US"/>
              </w:rPr>
              <w:t>648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321</w:t>
            </w:r>
            <w:r>
              <w:rPr>
                <w:sz w:val="16"/>
                <w:szCs w:val="16"/>
              </w:rPr>
              <w:t>,</w:t>
            </w:r>
            <w:r w:rsidRPr="005D395B">
              <w:rPr>
                <w:sz w:val="16"/>
                <w:szCs w:val="16"/>
                <w:lang w:val="en-US"/>
              </w:rPr>
              <w:t>24</w:t>
            </w:r>
          </w:p>
        </w:tc>
      </w:tr>
      <w:tr w:rsidR="002553D9" w:rsidRPr="00026E08" w:rsidTr="00026E08">
        <w:tc>
          <w:tcPr>
            <w:tcW w:w="5034" w:type="dxa"/>
            <w:shd w:val="clear" w:color="auto" w:fill="auto"/>
          </w:tcPr>
          <w:p w:rsidR="002553D9" w:rsidRPr="00026E08" w:rsidRDefault="002553D9" w:rsidP="00003E29">
            <w:pPr>
              <w:rPr>
                <w:sz w:val="18"/>
                <w:szCs w:val="18"/>
              </w:rPr>
            </w:pPr>
          </w:p>
        </w:tc>
        <w:tc>
          <w:tcPr>
            <w:tcW w:w="5035" w:type="dxa"/>
            <w:shd w:val="clear" w:color="auto" w:fill="auto"/>
          </w:tcPr>
          <w:p w:rsidR="002553D9" w:rsidRPr="00026E08" w:rsidRDefault="002553D9" w:rsidP="0002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5" w:type="dxa"/>
            <w:shd w:val="clear" w:color="auto" w:fill="auto"/>
          </w:tcPr>
          <w:p w:rsidR="002553D9" w:rsidRPr="005D395B" w:rsidRDefault="002553D9" w:rsidP="00A8269D">
            <w:pPr>
              <w:rPr>
                <w:sz w:val="16"/>
                <w:szCs w:val="16"/>
              </w:rPr>
            </w:pPr>
          </w:p>
        </w:tc>
      </w:tr>
      <w:tr w:rsidR="002553D9" w:rsidRPr="00026E08" w:rsidTr="00026E08">
        <w:tc>
          <w:tcPr>
            <w:tcW w:w="5034" w:type="dxa"/>
            <w:shd w:val="clear" w:color="auto" w:fill="auto"/>
          </w:tcPr>
          <w:p w:rsidR="002553D9" w:rsidRPr="00026E08" w:rsidRDefault="002553D9" w:rsidP="00003E29">
            <w:pPr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Выбытие</w:t>
            </w:r>
          </w:p>
        </w:tc>
        <w:tc>
          <w:tcPr>
            <w:tcW w:w="5035" w:type="dxa"/>
            <w:shd w:val="clear" w:color="auto" w:fill="auto"/>
          </w:tcPr>
          <w:p w:rsidR="002553D9" w:rsidRPr="00026E08" w:rsidRDefault="002553D9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040</w:t>
            </w:r>
          </w:p>
        </w:tc>
        <w:tc>
          <w:tcPr>
            <w:tcW w:w="5035" w:type="dxa"/>
            <w:shd w:val="clear" w:color="auto" w:fill="auto"/>
          </w:tcPr>
          <w:p w:rsidR="002553D9" w:rsidRPr="005D395B" w:rsidRDefault="002553D9" w:rsidP="00A8269D">
            <w:pPr>
              <w:rPr>
                <w:sz w:val="16"/>
                <w:szCs w:val="16"/>
              </w:rPr>
            </w:pPr>
            <w:r w:rsidRPr="005D395B">
              <w:rPr>
                <w:sz w:val="16"/>
                <w:szCs w:val="16"/>
              </w:rPr>
              <w:t>344 157 178,56</w:t>
            </w:r>
          </w:p>
        </w:tc>
      </w:tr>
      <w:tr w:rsidR="00F61E5E" w:rsidRPr="00026E08" w:rsidTr="00026E08">
        <w:tc>
          <w:tcPr>
            <w:tcW w:w="5034" w:type="dxa"/>
            <w:shd w:val="clear" w:color="auto" w:fill="auto"/>
          </w:tcPr>
          <w:p w:rsidR="00F61E5E" w:rsidRPr="00026E08" w:rsidRDefault="00F61E5E" w:rsidP="00003E29">
            <w:pPr>
              <w:rPr>
                <w:sz w:val="18"/>
                <w:szCs w:val="18"/>
              </w:rPr>
            </w:pPr>
          </w:p>
        </w:tc>
        <w:tc>
          <w:tcPr>
            <w:tcW w:w="5035" w:type="dxa"/>
            <w:shd w:val="clear" w:color="auto" w:fill="auto"/>
          </w:tcPr>
          <w:p w:rsidR="00F61E5E" w:rsidRPr="00026E08" w:rsidRDefault="00F61E5E" w:rsidP="00003E29">
            <w:pPr>
              <w:rPr>
                <w:sz w:val="18"/>
                <w:szCs w:val="18"/>
              </w:rPr>
            </w:pPr>
          </w:p>
        </w:tc>
        <w:tc>
          <w:tcPr>
            <w:tcW w:w="5035" w:type="dxa"/>
            <w:shd w:val="clear" w:color="auto" w:fill="auto"/>
          </w:tcPr>
          <w:p w:rsidR="00F61E5E" w:rsidRPr="00026E08" w:rsidRDefault="00F61E5E" w:rsidP="00003E29">
            <w:pPr>
              <w:rPr>
                <w:sz w:val="18"/>
                <w:szCs w:val="18"/>
              </w:rPr>
            </w:pPr>
          </w:p>
        </w:tc>
      </w:tr>
    </w:tbl>
    <w:p w:rsidR="00F6548A" w:rsidRPr="00F6548A" w:rsidRDefault="00F6548A" w:rsidP="00F6548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6548A">
        <w:rPr>
          <w:sz w:val="18"/>
          <w:szCs w:val="18"/>
        </w:rPr>
        <w:lastRenderedPageBreak/>
        <w:t>Таблица 4</w:t>
      </w:r>
    </w:p>
    <w:p w:rsidR="00F6548A" w:rsidRPr="00F6548A" w:rsidRDefault="00F6548A" w:rsidP="00F6548A">
      <w:pPr>
        <w:jc w:val="center"/>
        <w:rPr>
          <w:sz w:val="18"/>
          <w:szCs w:val="18"/>
          <w:lang w:val="en-US"/>
        </w:rPr>
      </w:pPr>
      <w:r w:rsidRPr="00F6548A">
        <w:rPr>
          <w:sz w:val="18"/>
          <w:szCs w:val="18"/>
        </w:rPr>
        <w:t>Справочная информация</w:t>
      </w:r>
    </w:p>
    <w:p w:rsidR="00F6548A" w:rsidRPr="00F6548A" w:rsidRDefault="00F6548A" w:rsidP="00F6548A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5035"/>
        <w:gridCol w:w="5035"/>
      </w:tblGrid>
      <w:tr w:rsidR="00F6548A" w:rsidRPr="00026E08" w:rsidTr="00026E08">
        <w:tc>
          <w:tcPr>
            <w:tcW w:w="5034" w:type="dxa"/>
            <w:shd w:val="clear" w:color="auto" w:fill="auto"/>
          </w:tcPr>
          <w:p w:rsidR="00F6548A" w:rsidRPr="00026E08" w:rsidRDefault="00F6548A" w:rsidP="00026E08">
            <w:pPr>
              <w:jc w:val="center"/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035" w:type="dxa"/>
            <w:shd w:val="clear" w:color="auto" w:fill="auto"/>
          </w:tcPr>
          <w:p w:rsidR="00F6548A" w:rsidRPr="00026E08" w:rsidRDefault="00F6548A" w:rsidP="00026E08">
            <w:pPr>
              <w:jc w:val="center"/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</w:rPr>
              <w:t>Код строки</w:t>
            </w:r>
          </w:p>
        </w:tc>
        <w:tc>
          <w:tcPr>
            <w:tcW w:w="5035" w:type="dxa"/>
            <w:shd w:val="clear" w:color="auto" w:fill="auto"/>
          </w:tcPr>
          <w:p w:rsidR="00F6548A" w:rsidRPr="00026E08" w:rsidRDefault="00F6548A" w:rsidP="00026E08">
            <w:pPr>
              <w:jc w:val="center"/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</w:rPr>
              <w:t>Сумма (тыс. руб.)</w:t>
            </w:r>
          </w:p>
        </w:tc>
      </w:tr>
      <w:tr w:rsidR="00F6548A" w:rsidRPr="00026E08" w:rsidTr="00026E08">
        <w:tc>
          <w:tcPr>
            <w:tcW w:w="5034" w:type="dxa"/>
            <w:shd w:val="clear" w:color="auto" w:fill="auto"/>
          </w:tcPr>
          <w:p w:rsidR="00F6548A" w:rsidRPr="00026E08" w:rsidRDefault="00F6548A" w:rsidP="00F6548A">
            <w:pPr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</w:rPr>
              <w:t>Объем публичных обязательств, всего:</w:t>
            </w:r>
          </w:p>
        </w:tc>
        <w:tc>
          <w:tcPr>
            <w:tcW w:w="5035" w:type="dxa"/>
            <w:shd w:val="clear" w:color="auto" w:fill="auto"/>
          </w:tcPr>
          <w:p w:rsidR="00F6548A" w:rsidRPr="00026E08" w:rsidRDefault="00F6548A" w:rsidP="00026E08">
            <w:pPr>
              <w:jc w:val="center"/>
              <w:rPr>
                <w:sz w:val="18"/>
                <w:szCs w:val="18"/>
                <w:lang w:val="en-US"/>
              </w:rPr>
            </w:pPr>
            <w:r w:rsidRPr="00026E08">
              <w:rPr>
                <w:sz w:val="18"/>
                <w:szCs w:val="18"/>
              </w:rPr>
              <w:t>010</w:t>
            </w:r>
          </w:p>
        </w:tc>
        <w:tc>
          <w:tcPr>
            <w:tcW w:w="5035" w:type="dxa"/>
            <w:shd w:val="clear" w:color="auto" w:fill="auto"/>
          </w:tcPr>
          <w:p w:rsidR="00F6548A" w:rsidRPr="00026E08" w:rsidRDefault="00F6548A" w:rsidP="00F6548A">
            <w:pPr>
              <w:rPr>
                <w:sz w:val="18"/>
                <w:szCs w:val="18"/>
                <w:lang w:val="en-US"/>
              </w:rPr>
            </w:pPr>
          </w:p>
        </w:tc>
      </w:tr>
      <w:tr w:rsidR="00F6548A" w:rsidRPr="00026E08" w:rsidTr="00026E08">
        <w:tc>
          <w:tcPr>
            <w:tcW w:w="5034" w:type="dxa"/>
            <w:shd w:val="clear" w:color="auto" w:fill="auto"/>
          </w:tcPr>
          <w:p w:rsidR="00F6548A" w:rsidRPr="00026E08" w:rsidRDefault="00F6548A" w:rsidP="00026E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26E08">
              <w:rPr>
                <w:sz w:val="18"/>
                <w:szCs w:val="18"/>
              </w:rPr>
              <w:t>Объем бюджетных инвестиций (в части переданных полномочий государственного (муниципального)</w:t>
            </w:r>
            <w:proofErr w:type="gramEnd"/>
          </w:p>
          <w:p w:rsidR="00F6548A" w:rsidRPr="00026E08" w:rsidRDefault="00F6548A" w:rsidP="00F6548A">
            <w:pPr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заказчика в соответствии с Бюджетным кодексом Российской Федерации), всего:</w:t>
            </w:r>
          </w:p>
        </w:tc>
        <w:tc>
          <w:tcPr>
            <w:tcW w:w="5035" w:type="dxa"/>
            <w:shd w:val="clear" w:color="auto" w:fill="auto"/>
          </w:tcPr>
          <w:p w:rsidR="00F6548A" w:rsidRPr="00026E08" w:rsidRDefault="00F6548A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020</w:t>
            </w:r>
          </w:p>
        </w:tc>
        <w:tc>
          <w:tcPr>
            <w:tcW w:w="5035" w:type="dxa"/>
            <w:shd w:val="clear" w:color="auto" w:fill="auto"/>
          </w:tcPr>
          <w:p w:rsidR="00F6548A" w:rsidRPr="00026E08" w:rsidRDefault="00F6548A" w:rsidP="00F6548A">
            <w:pPr>
              <w:rPr>
                <w:sz w:val="18"/>
                <w:szCs w:val="18"/>
              </w:rPr>
            </w:pPr>
          </w:p>
        </w:tc>
      </w:tr>
      <w:tr w:rsidR="00F6548A" w:rsidRPr="00026E08" w:rsidTr="00026E08">
        <w:tc>
          <w:tcPr>
            <w:tcW w:w="5034" w:type="dxa"/>
            <w:shd w:val="clear" w:color="auto" w:fill="auto"/>
          </w:tcPr>
          <w:p w:rsidR="00F6548A" w:rsidRPr="00026E08" w:rsidRDefault="00F6548A" w:rsidP="00F6548A">
            <w:pPr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5035" w:type="dxa"/>
            <w:shd w:val="clear" w:color="auto" w:fill="auto"/>
          </w:tcPr>
          <w:p w:rsidR="00F6548A" w:rsidRPr="00026E08" w:rsidRDefault="00F6548A" w:rsidP="00026E08">
            <w:pPr>
              <w:jc w:val="center"/>
              <w:rPr>
                <w:sz w:val="18"/>
                <w:szCs w:val="18"/>
              </w:rPr>
            </w:pPr>
            <w:r w:rsidRPr="00026E08">
              <w:rPr>
                <w:sz w:val="18"/>
                <w:szCs w:val="18"/>
              </w:rPr>
              <w:t>030</w:t>
            </w:r>
          </w:p>
        </w:tc>
        <w:tc>
          <w:tcPr>
            <w:tcW w:w="5035" w:type="dxa"/>
            <w:shd w:val="clear" w:color="auto" w:fill="auto"/>
          </w:tcPr>
          <w:p w:rsidR="00F6548A" w:rsidRPr="00026E08" w:rsidRDefault="00F6548A" w:rsidP="00F6548A">
            <w:pPr>
              <w:rPr>
                <w:sz w:val="18"/>
                <w:szCs w:val="18"/>
              </w:rPr>
            </w:pPr>
          </w:p>
        </w:tc>
      </w:tr>
    </w:tbl>
    <w:p w:rsidR="001E3FC7" w:rsidRDefault="001E3FC7">
      <w:pPr>
        <w:rPr>
          <w:sz w:val="18"/>
          <w:szCs w:val="18"/>
        </w:rPr>
      </w:pPr>
    </w:p>
    <w:p w:rsidR="00F6548A" w:rsidRDefault="00F6548A">
      <w:pPr>
        <w:rPr>
          <w:sz w:val="18"/>
          <w:szCs w:val="18"/>
          <w:lang w:val="en-US"/>
        </w:rPr>
      </w:pP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 xml:space="preserve">Руководитель государственного учреждения </w:t>
      </w:r>
      <w:r w:rsidRPr="00BB23C1">
        <w:rPr>
          <w:sz w:val="18"/>
          <w:szCs w:val="18"/>
        </w:rPr>
        <w:br/>
        <w:t xml:space="preserve">Республики Башкортостан (подразделения)               </w:t>
      </w: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 xml:space="preserve">(уполномоченное лицо)          </w:t>
      </w:r>
      <w:r w:rsidRPr="00BB23C1">
        <w:rPr>
          <w:sz w:val="18"/>
          <w:szCs w:val="18"/>
        </w:rPr>
        <w:tab/>
      </w:r>
      <w:r w:rsidRPr="00BB23C1">
        <w:rPr>
          <w:sz w:val="18"/>
          <w:szCs w:val="18"/>
        </w:rPr>
        <w:tab/>
      </w:r>
      <w:r w:rsidRPr="00BB23C1">
        <w:rPr>
          <w:sz w:val="18"/>
          <w:szCs w:val="18"/>
        </w:rPr>
        <w:tab/>
        <w:t xml:space="preserve">       _________________________</w:t>
      </w:r>
      <w:r w:rsidRPr="00BB23C1">
        <w:rPr>
          <w:sz w:val="18"/>
          <w:szCs w:val="18"/>
        </w:rPr>
        <w:tab/>
        <w:t xml:space="preserve"> </w:t>
      </w:r>
      <w:r w:rsidRPr="00BB23C1">
        <w:rPr>
          <w:sz w:val="18"/>
          <w:szCs w:val="18"/>
        </w:rPr>
        <w:tab/>
      </w:r>
      <w:r w:rsidRPr="00BB23C1">
        <w:rPr>
          <w:sz w:val="18"/>
          <w:szCs w:val="18"/>
        </w:rPr>
        <w:tab/>
      </w:r>
      <w:proofErr w:type="spellStart"/>
      <w:r w:rsidRPr="00BB23C1">
        <w:rPr>
          <w:sz w:val="18"/>
          <w:szCs w:val="18"/>
        </w:rPr>
        <w:t>_______</w:t>
      </w:r>
      <w:r w:rsidR="000A5499" w:rsidRPr="0043209A">
        <w:rPr>
          <w:sz w:val="18"/>
          <w:szCs w:val="18"/>
          <w:u w:val="single"/>
        </w:rPr>
        <w:t>В.П.Рога</w:t>
      </w:r>
      <w:r w:rsidR="0043209A" w:rsidRPr="0043209A">
        <w:rPr>
          <w:sz w:val="18"/>
          <w:szCs w:val="18"/>
          <w:u w:val="single"/>
        </w:rPr>
        <w:t>ч</w:t>
      </w:r>
      <w:proofErr w:type="spellEnd"/>
      <w:r w:rsidRPr="00BB23C1">
        <w:rPr>
          <w:sz w:val="18"/>
          <w:szCs w:val="18"/>
        </w:rPr>
        <w:t xml:space="preserve">_______________________ </w:t>
      </w:r>
    </w:p>
    <w:p w:rsidR="004F5B09" w:rsidRPr="00BB23C1" w:rsidRDefault="00887DF2" w:rsidP="00887DF2">
      <w:pPr>
        <w:rPr>
          <w:sz w:val="18"/>
          <w:szCs w:val="18"/>
        </w:rPr>
      </w:pPr>
      <w:r w:rsidRPr="00887DF2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4F5B09" w:rsidRPr="00BB23C1">
        <w:rPr>
          <w:sz w:val="18"/>
          <w:szCs w:val="18"/>
        </w:rPr>
        <w:t xml:space="preserve">(подпись)    </w:t>
      </w:r>
      <w:r>
        <w:rPr>
          <w:sz w:val="18"/>
          <w:szCs w:val="18"/>
        </w:rPr>
        <w:t xml:space="preserve">                           </w:t>
      </w:r>
      <w:r w:rsidRPr="00DE265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="004F5B09" w:rsidRPr="00BB23C1">
        <w:rPr>
          <w:sz w:val="18"/>
          <w:szCs w:val="18"/>
        </w:rPr>
        <w:t>(расшифровка подписи)</w:t>
      </w:r>
    </w:p>
    <w:p w:rsidR="004F5B09" w:rsidRPr="00BB23C1" w:rsidRDefault="004F5B09">
      <w:pPr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>Руководитель финансово-экономической службы</w:t>
      </w: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 xml:space="preserve">государственного учреждения </w:t>
      </w: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>Республики Башкортостан (подразделения)             _________________________</w:t>
      </w:r>
      <w:r w:rsidRPr="00BB23C1">
        <w:rPr>
          <w:sz w:val="18"/>
          <w:szCs w:val="18"/>
        </w:rPr>
        <w:tab/>
        <w:t xml:space="preserve"> </w:t>
      </w:r>
      <w:r w:rsidRPr="00BB23C1">
        <w:rPr>
          <w:sz w:val="18"/>
          <w:szCs w:val="18"/>
        </w:rPr>
        <w:tab/>
      </w:r>
      <w:r w:rsidRPr="00BB23C1">
        <w:rPr>
          <w:sz w:val="18"/>
          <w:szCs w:val="18"/>
        </w:rPr>
        <w:tab/>
        <w:t xml:space="preserve">______________________________ </w:t>
      </w:r>
    </w:p>
    <w:p w:rsidR="004F5B09" w:rsidRPr="00BB23C1" w:rsidRDefault="004F5B09" w:rsidP="00887DF2">
      <w:pPr>
        <w:ind w:firstLine="708"/>
        <w:rPr>
          <w:sz w:val="18"/>
          <w:szCs w:val="18"/>
        </w:rPr>
      </w:pPr>
      <w:r w:rsidRPr="00BB23C1">
        <w:rPr>
          <w:sz w:val="18"/>
          <w:szCs w:val="18"/>
        </w:rPr>
        <w:t xml:space="preserve"> </w:t>
      </w:r>
      <w:r w:rsidR="00887DF2" w:rsidRPr="00DE2656">
        <w:rPr>
          <w:sz w:val="18"/>
          <w:szCs w:val="18"/>
        </w:rPr>
        <w:t xml:space="preserve">                                                                                        </w:t>
      </w:r>
      <w:r w:rsidRPr="00BB23C1">
        <w:rPr>
          <w:sz w:val="18"/>
          <w:szCs w:val="18"/>
        </w:rPr>
        <w:t>(подпись)</w:t>
      </w:r>
      <w:r w:rsidR="00887DF2" w:rsidRPr="00DE2656">
        <w:rPr>
          <w:sz w:val="18"/>
          <w:szCs w:val="18"/>
        </w:rPr>
        <w:t xml:space="preserve">                                                          </w:t>
      </w:r>
      <w:r w:rsidR="00887DF2" w:rsidRPr="00BB23C1">
        <w:rPr>
          <w:sz w:val="18"/>
          <w:szCs w:val="18"/>
        </w:rPr>
        <w:t xml:space="preserve"> </w:t>
      </w:r>
      <w:r w:rsidR="00887DF2" w:rsidRPr="00DE2656">
        <w:rPr>
          <w:sz w:val="18"/>
          <w:szCs w:val="18"/>
        </w:rPr>
        <w:t xml:space="preserve">   </w:t>
      </w:r>
      <w:r w:rsidRPr="00BB23C1">
        <w:rPr>
          <w:sz w:val="18"/>
          <w:szCs w:val="18"/>
        </w:rPr>
        <w:t>(расшифровка подписи)</w:t>
      </w:r>
    </w:p>
    <w:p w:rsidR="004F5B09" w:rsidRPr="00BB23C1" w:rsidRDefault="004F5B09">
      <w:pPr>
        <w:ind w:left="5664" w:firstLine="708"/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>Главный бухгалтер государственного учреждения</w:t>
      </w: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>Республики Башкортостан (подразделения)              _________________________</w:t>
      </w:r>
      <w:r w:rsidRPr="00BB23C1">
        <w:rPr>
          <w:sz w:val="18"/>
          <w:szCs w:val="18"/>
        </w:rPr>
        <w:tab/>
        <w:t xml:space="preserve"> </w:t>
      </w:r>
      <w:r w:rsidRPr="00BB23C1">
        <w:rPr>
          <w:sz w:val="18"/>
          <w:szCs w:val="18"/>
        </w:rPr>
        <w:tab/>
      </w:r>
      <w:r w:rsidRPr="00BB23C1">
        <w:rPr>
          <w:sz w:val="18"/>
          <w:szCs w:val="18"/>
        </w:rPr>
        <w:tab/>
      </w:r>
      <w:proofErr w:type="spellStart"/>
      <w:r w:rsidRPr="00BB23C1">
        <w:rPr>
          <w:sz w:val="18"/>
          <w:szCs w:val="18"/>
        </w:rPr>
        <w:t>________</w:t>
      </w:r>
      <w:r w:rsidR="0043209A" w:rsidRPr="0043209A">
        <w:rPr>
          <w:sz w:val="18"/>
          <w:szCs w:val="18"/>
          <w:u w:val="single"/>
        </w:rPr>
        <w:t>И.Г.Карпенко</w:t>
      </w:r>
      <w:proofErr w:type="spellEnd"/>
      <w:r w:rsidRPr="00BB23C1">
        <w:rPr>
          <w:sz w:val="18"/>
          <w:szCs w:val="18"/>
        </w:rPr>
        <w:t xml:space="preserve">___________ </w:t>
      </w:r>
    </w:p>
    <w:p w:rsidR="004F5B09" w:rsidRPr="00BB23C1" w:rsidRDefault="00887DF2" w:rsidP="00887DF2">
      <w:pPr>
        <w:rPr>
          <w:sz w:val="18"/>
          <w:szCs w:val="18"/>
        </w:rPr>
      </w:pPr>
      <w:r w:rsidRPr="00887DF2">
        <w:rPr>
          <w:sz w:val="18"/>
          <w:szCs w:val="18"/>
        </w:rPr>
        <w:t xml:space="preserve">                                                                                                       </w:t>
      </w:r>
      <w:r w:rsidR="004F5B09" w:rsidRPr="00BB23C1">
        <w:rPr>
          <w:sz w:val="18"/>
          <w:szCs w:val="18"/>
        </w:rPr>
        <w:t xml:space="preserve"> (подпись)</w:t>
      </w:r>
      <w:r w:rsidRPr="00887DF2">
        <w:rPr>
          <w:sz w:val="18"/>
          <w:szCs w:val="18"/>
        </w:rPr>
        <w:t xml:space="preserve">                                                              </w:t>
      </w:r>
      <w:r w:rsidRPr="00BB23C1">
        <w:rPr>
          <w:sz w:val="18"/>
          <w:szCs w:val="18"/>
        </w:rPr>
        <w:t xml:space="preserve"> </w:t>
      </w:r>
      <w:r w:rsidR="004F5B09" w:rsidRPr="00BB23C1">
        <w:rPr>
          <w:sz w:val="18"/>
          <w:szCs w:val="18"/>
        </w:rPr>
        <w:t>(расшифровка подписи)</w:t>
      </w:r>
    </w:p>
    <w:p w:rsidR="004F5B09" w:rsidRPr="00BB23C1" w:rsidRDefault="004F5B09">
      <w:pPr>
        <w:ind w:left="5664" w:firstLine="708"/>
        <w:rPr>
          <w:sz w:val="18"/>
          <w:szCs w:val="18"/>
        </w:rPr>
      </w:pPr>
    </w:p>
    <w:p w:rsidR="004F5B09" w:rsidRPr="00BB23C1" w:rsidRDefault="004F5B09">
      <w:pPr>
        <w:ind w:left="5664" w:firstLine="708"/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>Исполнитель</w:t>
      </w:r>
      <w:r w:rsidRPr="00BB23C1">
        <w:rPr>
          <w:sz w:val="18"/>
          <w:szCs w:val="18"/>
        </w:rPr>
        <w:tab/>
      </w:r>
      <w:r w:rsidRPr="00BB23C1">
        <w:rPr>
          <w:sz w:val="18"/>
          <w:szCs w:val="18"/>
        </w:rPr>
        <w:tab/>
      </w:r>
      <w:r w:rsidRPr="00BB23C1">
        <w:rPr>
          <w:sz w:val="18"/>
          <w:szCs w:val="18"/>
        </w:rPr>
        <w:tab/>
      </w:r>
      <w:r w:rsidRPr="00BB23C1">
        <w:rPr>
          <w:sz w:val="18"/>
          <w:szCs w:val="18"/>
        </w:rPr>
        <w:tab/>
      </w:r>
      <w:r w:rsidRPr="00BB23C1">
        <w:rPr>
          <w:sz w:val="18"/>
          <w:szCs w:val="18"/>
        </w:rPr>
        <w:tab/>
      </w:r>
      <w:r w:rsidRPr="00BB23C1">
        <w:rPr>
          <w:sz w:val="18"/>
          <w:szCs w:val="18"/>
        </w:rPr>
        <w:tab/>
        <w:t xml:space="preserve">        _________________________</w:t>
      </w:r>
      <w:r w:rsidRPr="00BB23C1">
        <w:rPr>
          <w:sz w:val="18"/>
          <w:szCs w:val="18"/>
        </w:rPr>
        <w:tab/>
        <w:t xml:space="preserve"> </w:t>
      </w:r>
      <w:r w:rsidRPr="00BB23C1">
        <w:rPr>
          <w:sz w:val="18"/>
          <w:szCs w:val="18"/>
        </w:rPr>
        <w:tab/>
      </w:r>
      <w:r w:rsidRPr="00BB23C1">
        <w:rPr>
          <w:sz w:val="18"/>
          <w:szCs w:val="18"/>
        </w:rPr>
        <w:tab/>
      </w:r>
      <w:proofErr w:type="spellStart"/>
      <w:r w:rsidRPr="00BB23C1">
        <w:rPr>
          <w:sz w:val="18"/>
          <w:szCs w:val="18"/>
        </w:rPr>
        <w:t>_______</w:t>
      </w:r>
      <w:r w:rsidR="0043209A">
        <w:rPr>
          <w:sz w:val="18"/>
          <w:szCs w:val="18"/>
          <w:u w:val="single"/>
        </w:rPr>
        <w:t>И.Г.Карпенко</w:t>
      </w:r>
      <w:proofErr w:type="spellEnd"/>
      <w:r w:rsidRPr="00BB23C1">
        <w:rPr>
          <w:sz w:val="18"/>
          <w:szCs w:val="18"/>
        </w:rPr>
        <w:t xml:space="preserve">____________ </w:t>
      </w:r>
    </w:p>
    <w:p w:rsidR="004F5B09" w:rsidRPr="00BB23C1" w:rsidRDefault="00887DF2" w:rsidP="00887DF2">
      <w:pPr>
        <w:rPr>
          <w:sz w:val="18"/>
          <w:szCs w:val="18"/>
        </w:rPr>
      </w:pPr>
      <w:r w:rsidRPr="0043209A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4F5B09" w:rsidRPr="00BB23C1">
        <w:rPr>
          <w:sz w:val="18"/>
          <w:szCs w:val="18"/>
        </w:rPr>
        <w:t xml:space="preserve"> (подпись)</w:t>
      </w:r>
      <w:r w:rsidRPr="00BB23C1">
        <w:rPr>
          <w:sz w:val="18"/>
          <w:szCs w:val="18"/>
        </w:rPr>
        <w:t xml:space="preserve"> </w:t>
      </w:r>
      <w:r w:rsidRPr="0043209A">
        <w:rPr>
          <w:sz w:val="18"/>
          <w:szCs w:val="18"/>
        </w:rPr>
        <w:t xml:space="preserve">                                                                 </w:t>
      </w:r>
      <w:r w:rsidR="004F5B09" w:rsidRPr="00BB23C1">
        <w:rPr>
          <w:sz w:val="18"/>
          <w:szCs w:val="18"/>
        </w:rPr>
        <w:t>(расшифровка подписи)</w:t>
      </w: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 xml:space="preserve">тел. </w:t>
      </w:r>
      <w:r w:rsidR="0043209A">
        <w:rPr>
          <w:sz w:val="18"/>
          <w:szCs w:val="18"/>
        </w:rPr>
        <w:t>8 34794 32721</w:t>
      </w:r>
    </w:p>
    <w:sectPr w:rsidR="004F5B09" w:rsidRPr="00BB23C1" w:rsidSect="004F28FE">
      <w:headerReference w:type="even" r:id="rId8"/>
      <w:headerReference w:type="default" r:id="rId9"/>
      <w:pgSz w:w="16838" w:h="11906" w:orient="landscape"/>
      <w:pgMar w:top="902" w:right="816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11" w:rsidRDefault="00375611">
      <w:r>
        <w:separator/>
      </w:r>
    </w:p>
  </w:endnote>
  <w:endnote w:type="continuationSeparator" w:id="0">
    <w:p w:rsidR="00375611" w:rsidRDefault="0037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11" w:rsidRDefault="00375611">
      <w:r>
        <w:separator/>
      </w:r>
    </w:p>
  </w:footnote>
  <w:footnote w:type="continuationSeparator" w:id="0">
    <w:p w:rsidR="00375611" w:rsidRDefault="00375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9D" w:rsidRDefault="00CE78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26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269D" w:rsidRDefault="00A826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9D" w:rsidRDefault="00CE78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26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821">
      <w:rPr>
        <w:rStyle w:val="a7"/>
        <w:noProof/>
      </w:rPr>
      <w:t>10</w:t>
    </w:r>
    <w:r>
      <w:rPr>
        <w:rStyle w:val="a7"/>
      </w:rPr>
      <w:fldChar w:fldCharType="end"/>
    </w:r>
  </w:p>
  <w:p w:rsidR="00A8269D" w:rsidRDefault="00A826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8B8"/>
    <w:multiLevelType w:val="hybridMultilevel"/>
    <w:tmpl w:val="599C531A"/>
    <w:lvl w:ilvl="0" w:tplc="279042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620"/>
        </w:tabs>
        <w:ind w:left="49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2C09D8"/>
    <w:multiLevelType w:val="hybridMultilevel"/>
    <w:tmpl w:val="83ACF29C"/>
    <w:lvl w:ilvl="0" w:tplc="4B069B52">
      <w:start w:val="4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D"/>
    <w:rsid w:val="00000788"/>
    <w:rsid w:val="00003E29"/>
    <w:rsid w:val="00026E08"/>
    <w:rsid w:val="00073514"/>
    <w:rsid w:val="00074F3B"/>
    <w:rsid w:val="00076751"/>
    <w:rsid w:val="000A425F"/>
    <w:rsid w:val="000A5499"/>
    <w:rsid w:val="000C1979"/>
    <w:rsid w:val="000F739A"/>
    <w:rsid w:val="00107ADF"/>
    <w:rsid w:val="00120DD2"/>
    <w:rsid w:val="001215F3"/>
    <w:rsid w:val="00126D5F"/>
    <w:rsid w:val="00170379"/>
    <w:rsid w:val="001A5B98"/>
    <w:rsid w:val="001B75DD"/>
    <w:rsid w:val="001D1F80"/>
    <w:rsid w:val="001D395F"/>
    <w:rsid w:val="001E3FC7"/>
    <w:rsid w:val="001E79D5"/>
    <w:rsid w:val="001F22C2"/>
    <w:rsid w:val="00202204"/>
    <w:rsid w:val="00213E38"/>
    <w:rsid w:val="00232725"/>
    <w:rsid w:val="002553D9"/>
    <w:rsid w:val="00277EF2"/>
    <w:rsid w:val="002B3821"/>
    <w:rsid w:val="002D6EF4"/>
    <w:rsid w:val="00375611"/>
    <w:rsid w:val="003A149D"/>
    <w:rsid w:val="003E5BF1"/>
    <w:rsid w:val="0041476C"/>
    <w:rsid w:val="00420D9E"/>
    <w:rsid w:val="0043209A"/>
    <w:rsid w:val="004436FC"/>
    <w:rsid w:val="004454CB"/>
    <w:rsid w:val="00466146"/>
    <w:rsid w:val="004678AB"/>
    <w:rsid w:val="00475451"/>
    <w:rsid w:val="004A5C88"/>
    <w:rsid w:val="004C512D"/>
    <w:rsid w:val="004D7B04"/>
    <w:rsid w:val="004E7EB2"/>
    <w:rsid w:val="004F28FE"/>
    <w:rsid w:val="004F5B09"/>
    <w:rsid w:val="00512B8E"/>
    <w:rsid w:val="00517F88"/>
    <w:rsid w:val="00562C38"/>
    <w:rsid w:val="005A3DA7"/>
    <w:rsid w:val="00610161"/>
    <w:rsid w:val="006237AB"/>
    <w:rsid w:val="00625165"/>
    <w:rsid w:val="006319A9"/>
    <w:rsid w:val="006555C8"/>
    <w:rsid w:val="00660B9F"/>
    <w:rsid w:val="00670362"/>
    <w:rsid w:val="006B0BC8"/>
    <w:rsid w:val="006B7A77"/>
    <w:rsid w:val="006E4D39"/>
    <w:rsid w:val="00743F3B"/>
    <w:rsid w:val="007659B2"/>
    <w:rsid w:val="00770A23"/>
    <w:rsid w:val="00771BBD"/>
    <w:rsid w:val="007947F3"/>
    <w:rsid w:val="007C6C2A"/>
    <w:rsid w:val="007E743D"/>
    <w:rsid w:val="00811667"/>
    <w:rsid w:val="00832124"/>
    <w:rsid w:val="00835564"/>
    <w:rsid w:val="00887DF2"/>
    <w:rsid w:val="008964AE"/>
    <w:rsid w:val="008B2084"/>
    <w:rsid w:val="008E1009"/>
    <w:rsid w:val="0090119A"/>
    <w:rsid w:val="00915129"/>
    <w:rsid w:val="009157A9"/>
    <w:rsid w:val="00917050"/>
    <w:rsid w:val="00923E52"/>
    <w:rsid w:val="00933B2F"/>
    <w:rsid w:val="00960129"/>
    <w:rsid w:val="00983E86"/>
    <w:rsid w:val="00987684"/>
    <w:rsid w:val="009C1B87"/>
    <w:rsid w:val="00A26890"/>
    <w:rsid w:val="00A660A4"/>
    <w:rsid w:val="00A77FBE"/>
    <w:rsid w:val="00A8269D"/>
    <w:rsid w:val="00A9382E"/>
    <w:rsid w:val="00AD5532"/>
    <w:rsid w:val="00AD6170"/>
    <w:rsid w:val="00AE3003"/>
    <w:rsid w:val="00AF78D5"/>
    <w:rsid w:val="00B07F0E"/>
    <w:rsid w:val="00B14CA1"/>
    <w:rsid w:val="00B4356F"/>
    <w:rsid w:val="00B47234"/>
    <w:rsid w:val="00B54B11"/>
    <w:rsid w:val="00B57477"/>
    <w:rsid w:val="00B6271E"/>
    <w:rsid w:val="00BB0809"/>
    <w:rsid w:val="00BB23C1"/>
    <w:rsid w:val="00BC3CAF"/>
    <w:rsid w:val="00BF2992"/>
    <w:rsid w:val="00BF4BAA"/>
    <w:rsid w:val="00BF5FDA"/>
    <w:rsid w:val="00C06160"/>
    <w:rsid w:val="00C116DC"/>
    <w:rsid w:val="00C44B56"/>
    <w:rsid w:val="00C50F8F"/>
    <w:rsid w:val="00C6046C"/>
    <w:rsid w:val="00C80C0D"/>
    <w:rsid w:val="00C84848"/>
    <w:rsid w:val="00C87E5B"/>
    <w:rsid w:val="00CB2C19"/>
    <w:rsid w:val="00CB2DA4"/>
    <w:rsid w:val="00CB35C6"/>
    <w:rsid w:val="00CE7826"/>
    <w:rsid w:val="00CF57F0"/>
    <w:rsid w:val="00D26C9F"/>
    <w:rsid w:val="00D50D07"/>
    <w:rsid w:val="00D81A11"/>
    <w:rsid w:val="00DA2E97"/>
    <w:rsid w:val="00DD70E7"/>
    <w:rsid w:val="00DE2656"/>
    <w:rsid w:val="00DF0DD1"/>
    <w:rsid w:val="00E11CEB"/>
    <w:rsid w:val="00E22DDB"/>
    <w:rsid w:val="00E26644"/>
    <w:rsid w:val="00E271F2"/>
    <w:rsid w:val="00EA52EE"/>
    <w:rsid w:val="00EC1907"/>
    <w:rsid w:val="00F0143E"/>
    <w:rsid w:val="00F045EE"/>
    <w:rsid w:val="00F31A8C"/>
    <w:rsid w:val="00F61E5E"/>
    <w:rsid w:val="00F6548A"/>
    <w:rsid w:val="00F73358"/>
    <w:rsid w:val="00F741DF"/>
    <w:rsid w:val="00F77029"/>
    <w:rsid w:val="00FE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8FE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4F28FE"/>
    <w:pPr>
      <w:spacing w:after="160" w:line="240" w:lineRule="exact"/>
    </w:pPr>
    <w:rPr>
      <w:lang w:val="en-US" w:eastAsia="en-US"/>
    </w:rPr>
  </w:style>
  <w:style w:type="paragraph" w:styleId="2">
    <w:name w:val="Body Text Indent 2"/>
    <w:basedOn w:val="a0"/>
    <w:semiHidden/>
    <w:rsid w:val="004F28FE"/>
    <w:pPr>
      <w:spacing w:after="120" w:line="480" w:lineRule="auto"/>
      <w:ind w:left="283"/>
    </w:pPr>
    <w:rPr>
      <w:sz w:val="24"/>
      <w:szCs w:val="24"/>
    </w:rPr>
  </w:style>
  <w:style w:type="paragraph" w:customStyle="1" w:styleId="a">
    <w:name w:val="Нумерованный абзац"/>
    <w:rsid w:val="004F28FE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/>
      <w:ind w:left="229"/>
      <w:jc w:val="both"/>
    </w:pPr>
    <w:rPr>
      <w:noProof/>
      <w:sz w:val="28"/>
    </w:rPr>
  </w:style>
  <w:style w:type="table" w:styleId="a5">
    <w:name w:val="Table Grid"/>
    <w:basedOn w:val="a2"/>
    <w:uiPriority w:val="59"/>
    <w:rsid w:val="0000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semiHidden/>
    <w:rsid w:val="004F28FE"/>
    <w:pPr>
      <w:tabs>
        <w:tab w:val="center" w:pos="4677"/>
        <w:tab w:val="right" w:pos="9355"/>
      </w:tabs>
    </w:pPr>
  </w:style>
  <w:style w:type="character" w:styleId="a7">
    <w:name w:val="page number"/>
    <w:basedOn w:val="a1"/>
    <w:semiHidden/>
    <w:rsid w:val="004F28FE"/>
  </w:style>
  <w:style w:type="paragraph" w:customStyle="1" w:styleId="ConsPlusNonformat">
    <w:name w:val="ConsPlusNonformat"/>
    <w:rsid w:val="004F28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2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unhideWhenUsed/>
    <w:rsid w:val="001E79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E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2103</Words>
  <Characters>14138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к письму Министерства финансов Республики Башкортостан</vt:lpstr>
    </vt:vector>
  </TitlesOfParts>
  <Company>Минфин РБ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к письму Министерства финансов Республики Башкортостан</dc:title>
  <dc:creator>Kalugina</dc:creator>
  <cp:lastModifiedBy>2</cp:lastModifiedBy>
  <cp:revision>2</cp:revision>
  <cp:lastPrinted>2013-01-18T06:14:00Z</cp:lastPrinted>
  <dcterms:created xsi:type="dcterms:W3CDTF">2018-10-09T10:15:00Z</dcterms:created>
  <dcterms:modified xsi:type="dcterms:W3CDTF">2018-10-09T10:15:00Z</dcterms:modified>
</cp:coreProperties>
</file>